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880" w:firstLineChars="20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关于印发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亳州市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生猪屠宰质量管理规范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实施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细则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</w:rPr>
        <w:t>亳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eastAsia="zh-CN"/>
        </w:rPr>
        <w:t>农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</w:rPr>
        <w:t>牧〔20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</w:rPr>
        <w:t>〕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18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各县、区农业农村局：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为进一步规范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eastAsia="zh-CN"/>
        </w:rPr>
        <w:t>我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市生猪屠宰行为，强化标准化建设和规范管理，促进生猪屠宰行业高质量发展，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根据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《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eastAsia="zh-CN"/>
        </w:rPr>
        <w:t>安徽省农业农村厅关于印发安徽省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生猪屠宰质量管理规范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eastAsia="zh-CN"/>
        </w:rPr>
        <w:t>实施方案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的通知》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eastAsia="zh-CN"/>
        </w:rPr>
        <w:t>（皖农医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〔20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val="en-US" w:eastAsia="zh-CN"/>
        </w:rPr>
        <w:t>24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〕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val="en-US" w:eastAsia="zh-CN"/>
        </w:rPr>
        <w:t>11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号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val="en" w:eastAsia="zh-CN"/>
        </w:rPr>
        <w:t>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要求，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我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制定了《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eastAsia="zh-CN"/>
        </w:rPr>
        <w:t>亳州市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生猪屠宰质量管理规范实施</w:t>
      </w:r>
      <w:r>
        <w:rPr>
          <w:rFonts w:hint="eastAsia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eastAsia="zh-CN"/>
        </w:rPr>
        <w:t>细则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》，现印发给你们，请结合实际认真贯彻执行。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420" w:rightChars="200"/>
        <w:jc w:val="righ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亳州市农业农村局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420" w:rightChars="200"/>
        <w:jc w:val="righ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2024年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26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880" w:firstLineChars="20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  <w:sectPr>
          <w:pgSz w:w="11907" w:h="16840"/>
          <w:pgMar w:top="2098" w:right="1417" w:bottom="1701" w:left="1417" w:header="851" w:footer="1418" w:gutter="0"/>
          <w:pgNumType w:fmt="decimal"/>
          <w:cols w:space="425" w:num="1"/>
          <w:docGrid w:linePitch="603" w:charSpace="21679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亳州市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生猪屠宰质量管理规范实施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细则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880" w:firstLineChars="20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</w:pPr>
    </w:p>
    <w:p>
      <w:pPr>
        <w:pStyle w:val="9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 w:firstLineChars="200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eastAsia="zh-CN"/>
        </w:rPr>
        <w:t>为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进一步规范生猪屠宰行为，促进生猪屠宰行业高质量发展，根据《生猪屠宰管理条例》《生猪屠宰质量管理规范》（以下简称《规范》）《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eastAsia="zh-CN"/>
        </w:rPr>
        <w:t>安徽省农业农村厅关于印发安徽省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生猪屠宰质量管理规范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eastAsia="zh-CN"/>
        </w:rPr>
        <w:t>实施方案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的通知》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eastAsia="zh-CN"/>
        </w:rPr>
        <w:t>（皖农医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〔20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val="en-US" w:eastAsia="zh-CN"/>
        </w:rPr>
        <w:t>24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〕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val="en-US" w:eastAsia="zh-CN"/>
        </w:rPr>
        <w:t>11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号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val="en" w:eastAsia="zh-CN"/>
        </w:rPr>
        <w:t>）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相关要求，结合实际，制定本实施</w:t>
      </w:r>
      <w:r>
        <w:rPr>
          <w:rFonts w:hint="eastAsia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lang w:eastAsia="zh-CN"/>
        </w:rPr>
        <w:t>细则</w:t>
      </w:r>
      <w:r>
        <w:rPr>
          <w:rFonts w:hint="default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</w:rPr>
        <w:t>一、工作目标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通过《规范》实施，全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生猪定点屠宰厂（场）硬件进一步提档、软件进一步提级、能力进一步提升，实现厂区环境整洁，设施设备齐全，管理制度健全，生产经营规范，确保2024年1月1日前已依法取得生猪定点屠宰证书的生猪屠宰厂（场）于2025年12月31日前均达到《规范》要求，全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生猪屠宰质量管理水平显著提升，生猪屠宰行业高质量发展全面加速。今年1月1日后新建（含原址重建、迁址新建）的生猪定点屠宰厂（场），申请生猪定点屠宰证书应当满足《规范》对于厂房、设施设备、工艺、人员等方面的具体要求，投产后应当全面达到《规范》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Times New Roman" w:hAnsi="Times New Roman" w:eastAsia="方正黑体_GBK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</w:rPr>
        <w:t>二、</w:t>
      </w:r>
      <w:r>
        <w:rPr>
          <w:rFonts w:hint="eastAsia" w:ascii="Times New Roman" w:hAnsi="Times New Roman" w:eastAsia="方正黑体_GBK" w:cs="Times New Roman"/>
          <w:color w:val="auto"/>
          <w:sz w:val="32"/>
          <w:szCs w:val="32"/>
          <w:lang w:eastAsia="zh-CN"/>
        </w:rPr>
        <w:t>工作措施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方正楷体_GBK" w:cs="Times New Roman"/>
          <w:color w:val="auto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方正楷体_GBK" w:cs="Times New Roman"/>
          <w:color w:val="auto"/>
          <w:sz w:val="32"/>
          <w:szCs w:val="32"/>
        </w:rPr>
        <w:t>建立</w:t>
      </w:r>
      <w:r>
        <w:rPr>
          <w:rFonts w:hint="eastAsia" w:ascii="Times New Roman" w:hAnsi="Times New Roman" w:eastAsia="方正楷体_GBK" w:cs="Times New Roman"/>
          <w:color w:val="auto"/>
          <w:sz w:val="32"/>
          <w:szCs w:val="32"/>
          <w:lang w:eastAsia="zh-CN"/>
        </w:rPr>
        <w:t>工作专班和</w:t>
      </w:r>
      <w:r>
        <w:rPr>
          <w:rFonts w:hint="default" w:ascii="Times New Roman" w:hAnsi="Times New Roman" w:eastAsia="方正楷体_GBK" w:cs="Times New Roman"/>
          <w:color w:val="auto"/>
          <w:sz w:val="32"/>
          <w:szCs w:val="32"/>
        </w:rPr>
        <w:t>专家队伍。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市农业农村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局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建立生猪屠宰质量管理规范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工作专班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（附件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），负责统筹协调和指导全市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生猪屠宰质量管理规范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工作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。各县区要建立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屠宰质量管理专家库，严格专家遴选、聘任和管理，加强业务培训；专家库成员要准确掌握屠宰相关法律法规规范和相关检查标准，开展检查时要做到依法依规、科学公正、尺度一致。专家库成员执行检查任务，所在单位应予以积极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color w:val="auto"/>
          <w:sz w:val="32"/>
          <w:szCs w:val="32"/>
        </w:rPr>
        <w:t>（二）组织实施检查。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市农业农村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局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统一组织开展《规范》首次检查，按照农业农村部《生猪屠宰质量管理规范检查标准》和《生猪屠宰质量管理规范首次检查工作程序》（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见省农业农村厅实施方案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附件）要求，分阶段、分批次对我市生猪定点屠宰厂（场）进行全面检查、逐项评定。对于2024年1月1日起新建（含原址重建、迁址新建）的生猪定点屠宰厂（场），应在其投产6个月内完成首次检查。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color w:val="auto"/>
          <w:sz w:val="32"/>
          <w:szCs w:val="32"/>
        </w:rPr>
        <w:t>（三）检查结果通报。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省农业农村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厅将在首次检查结论确认后20个工作日内公开检查结果，通报市人民政府，同时抄送农业农村部屠宰技术中心，推动实现检查结果与检疫出证系统相互关联，提升生猪定点屠宰厂（场）精准化管理水平。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市农业农村局将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相关情况通报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各县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区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政府。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</w:rPr>
        <w:t>三、实施步骤</w:t>
      </w:r>
    </w:p>
    <w:p>
      <w:pPr>
        <w:pStyle w:val="9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 w:firstLineChars="200"/>
        <w:textAlignment w:val="auto"/>
        <w:rPr>
          <w:rFonts w:hint="default" w:ascii="Times New Roman" w:hAnsi="Times New Roman" w:eastAsia="方正楷体_GBK" w:cs="Times New Roman"/>
          <w:i w:val="0"/>
          <w:caps w:val="0"/>
          <w:color w:val="auto"/>
          <w:spacing w:val="0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color w:val="auto"/>
          <w:sz w:val="32"/>
          <w:szCs w:val="32"/>
        </w:rPr>
        <w:t>（一）</w:t>
      </w:r>
      <w:r>
        <w:rPr>
          <w:rFonts w:hint="default" w:ascii="Times New Roman" w:hAnsi="Times New Roman" w:eastAsia="方正楷体_GBK" w:cs="Times New Roman"/>
          <w:i w:val="0"/>
          <w:caps w:val="0"/>
          <w:color w:val="auto"/>
          <w:spacing w:val="0"/>
          <w:sz w:val="32"/>
          <w:szCs w:val="32"/>
        </w:rPr>
        <w:t>动员部署阶段（2024年</w:t>
      </w:r>
      <w:r>
        <w:rPr>
          <w:rFonts w:hint="default" w:ascii="Times New Roman" w:hAnsi="Times New Roman" w:eastAsia="方正楷体_GBK" w:cs="Times New Roman"/>
          <w:i w:val="0"/>
          <w:caps w:val="0"/>
          <w:color w:val="auto"/>
          <w:spacing w:val="0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楷体_GBK" w:cs="Times New Roman"/>
          <w:i w:val="0"/>
          <w:caps w:val="0"/>
          <w:color w:val="auto"/>
          <w:spacing w:val="0"/>
          <w:sz w:val="32"/>
          <w:szCs w:val="32"/>
        </w:rPr>
        <w:t>月底前）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各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县区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要采取门户网站、微信公众号、举办讲座、现场咨询、发放明白纸等多种形式广泛宣传，深入基层、下沉到场、告知到人，介绍《规范》内容和实施要求。各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县区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要全面掌握辖区内生猪屠宰现状，摸清底数，分析问题，制定计划，有序推进。按照基本符合要求、通过技改能够符合要求、不符合要求且不愿意技改等类型进行分类登记，研究帮扶措施，制定具体实施方案。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各县区要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按照《规范》检查要求，通过自愿报名、组织推荐、认真审核、严格把关，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建立《规范》检查员专家库。检查员所在单位要积极支持检查工作，提供必要的便利和条件。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各县区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检查员专家库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名单于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val="en-US" w:eastAsia="zh-CN"/>
        </w:rPr>
        <w:t>3月底前报市农业农村局。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</w:pPr>
      <w:r>
        <w:rPr>
          <w:rFonts w:hint="default" w:ascii="Times New Roman" w:hAnsi="Times New Roman" w:eastAsia="方正楷体_GBK" w:cs="Times New Roman"/>
          <w:color w:val="auto"/>
          <w:sz w:val="32"/>
          <w:szCs w:val="32"/>
          <w:u w:val="none"/>
        </w:rPr>
        <w:t>（</w:t>
      </w:r>
      <w:r>
        <w:rPr>
          <w:rFonts w:hint="default" w:ascii="Times New Roman" w:hAnsi="Times New Roman" w:eastAsia="方正楷体_GBK" w:cs="Times New Roman"/>
          <w:color w:val="auto"/>
          <w:sz w:val="32"/>
          <w:szCs w:val="32"/>
          <w:u w:val="none"/>
          <w:lang w:eastAsia="zh-CN"/>
        </w:rPr>
        <w:t>二</w:t>
      </w:r>
      <w:r>
        <w:rPr>
          <w:rFonts w:hint="default" w:ascii="Times New Roman" w:hAnsi="Times New Roman" w:eastAsia="方正楷体_GBK" w:cs="Times New Roman"/>
          <w:color w:val="auto"/>
          <w:sz w:val="32"/>
          <w:szCs w:val="32"/>
          <w:u w:val="none"/>
        </w:rPr>
        <w:t>）组织实施检查（2024年4月－2025年12月）。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检查工作按照生猪定点屠宰厂（场）对照《规范》自查整改、县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（区）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级初审、市级审核、省级组织现场检查的程序开展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（附件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val="en-US" w:eastAsia="zh-CN"/>
        </w:rPr>
        <w:t>2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。生猪定点屠宰厂（场）完成自查报告后，县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及时审核，逐级上报，经市级评审合格后报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省农业农村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厅。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厅收到生猪定点屠宰厂（场）自查报告和市县评审意见后，选派检查员，赴现场进行全面检查、逐项评定、综合评价。对于已取得省级生猪屠宰标准化示范厂称号和年设计屠宰量25万头以上的生猪定点屠宰厂（场），于2024年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val="en-US" w:eastAsia="zh-CN"/>
        </w:rPr>
        <w:t>11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月3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val="en-US" w:eastAsia="zh-CN"/>
        </w:rPr>
        <w:t>0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日前完成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整改，县（区）、市级进行检查并上报省厅，省厅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val="en-US" w:eastAsia="zh-CN"/>
        </w:rPr>
        <w:t>12月31日前完成首次检查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。其余生猪定点屠宰厂（场）于2025年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val="en-US" w:eastAsia="zh-CN"/>
        </w:rPr>
        <w:t>11月30日前完成整改，并逐级上报，省厅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12月31日前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完成整改，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完成首次检查。对于2024年1月1日起新建（含原址重建、迁址新建）的生猪定点屠宰厂（场），在其投产6个月内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完成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首次检查。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方正楷体_GBK" w:cs="Times New Roman"/>
          <w:color w:val="auto"/>
          <w:sz w:val="32"/>
          <w:szCs w:val="32"/>
          <w:u w:val="none"/>
        </w:rPr>
        <w:t>（</w:t>
      </w:r>
      <w:r>
        <w:rPr>
          <w:rFonts w:hint="default" w:ascii="Times New Roman" w:hAnsi="Times New Roman" w:eastAsia="方正楷体_GBK" w:cs="Times New Roman"/>
          <w:color w:val="auto"/>
          <w:sz w:val="32"/>
          <w:szCs w:val="32"/>
          <w:u w:val="none"/>
          <w:lang w:eastAsia="zh-CN"/>
        </w:rPr>
        <w:t>三</w:t>
      </w:r>
      <w:r>
        <w:rPr>
          <w:rFonts w:hint="default" w:ascii="Times New Roman" w:hAnsi="Times New Roman" w:eastAsia="方正楷体_GBK" w:cs="Times New Roman"/>
          <w:color w:val="auto"/>
          <w:sz w:val="32"/>
          <w:szCs w:val="32"/>
          <w:u w:val="none"/>
        </w:rPr>
        <w:t>）强化事后监管。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各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县区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农业农村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局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要主动当好政府参谋，及时总结经验，加强日常检查指导，督促不符合《规范》要求的生猪定点屠宰厂（场）限期整改。对2026年1月1日仍未达到《规范》要求的生猪定点屠宰厂（场），按照《生猪屠宰管理条例》第三十二条第一款的规定予以处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u w:val="none"/>
        </w:rPr>
        <w:t>四、工作要求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color w:val="auto"/>
          <w:sz w:val="32"/>
          <w:szCs w:val="32"/>
          <w:u w:val="none"/>
        </w:rPr>
        <w:t>（一）加强组织领导。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《规范》是我国畜禽屠宰领域首部质量管理规范，是从事生猪屠宰活动应遵循的基本准则和要求。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none"/>
          <w:lang w:eastAsia="zh-CN"/>
        </w:rPr>
        <w:t>各县区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u w:val="none"/>
        </w:rPr>
        <w:t>要切实提高认识，推动落实政府属地管理责任，成立政府工作专班，制定具体实施方案，明确专人负责，发挥牵头、协调作用，排好时间表、路线图和任务清单，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并于2024年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月底前报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市农业农村局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color w:val="auto"/>
          <w:sz w:val="32"/>
          <w:szCs w:val="32"/>
        </w:rPr>
        <w:t>（二）加强支持帮扶。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各县区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要用好用足现有生猪屠宰支持政策，充分发挥财政资金引导作用，支持生猪定点屠宰厂（场）升级改造和稳产保供。建立包保帮扶机制，安排专家跟踪开展一对一帮扶服务，提供政策咨询，帮助优化企业技术改造方案，降低企业改造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color w:val="auto"/>
          <w:sz w:val="32"/>
          <w:szCs w:val="32"/>
        </w:rPr>
        <w:t>（三）加强调度指导。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我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局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将通过适时召开现场推进会、举办专题培训班、实地调研指导、通报进展等形式推动《规范》实施。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各县区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要深入企业，全面、准确、及时掌握企业自查整改和技术改造实施进度，认真研究解决《规范》实施过程中出现的新情况、新问题，工作进展实行季调度，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县（区）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于每季度末月份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15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日前报送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市农业农村局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，年度工作总结分别于2024年和2025年12月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15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日前报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市农业农村局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color w:val="auto"/>
          <w:sz w:val="32"/>
          <w:szCs w:val="32"/>
        </w:rPr>
        <w:t>（四）加强日常监管。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各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县区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要加强对实施技术改造的生猪定点屠宰厂（场）监督检查、飞行检查和跟踪检查力度，对检查中发现的问题及时依法处理。加强日常监督执法和联合执法，严厉打击私屠滥宰等违法违规行为。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联系人：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郭慧芳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；电话：055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－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51257000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；传真：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5121182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；邮箱：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bzsxmsyj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@126.com。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附件：1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.亳州市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生猪屠宰质量管理规范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工作专班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1600" w:firstLineChars="500"/>
        <w:textAlignment w:val="auto"/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2.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亳州市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生猪屠宰质量管理规范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工作时间及路线图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亳州市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生猪屠宰质量管理规范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工作专班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880" w:firstLineChars="20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lang w:eastAsia="zh-CN"/>
        </w:rPr>
        <w:t>组</w:t>
      </w: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lang w:eastAsia="zh-CN"/>
        </w:rPr>
        <w:t>长：</w:t>
      </w:r>
      <w:r>
        <w:rPr>
          <w:rFonts w:hint="eastAsia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李先俊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 xml:space="preserve">  市农业农村局副局长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lang w:eastAsia="zh-CN"/>
        </w:rPr>
        <w:t>副组长：</w:t>
      </w:r>
      <w:r>
        <w:rPr>
          <w:rFonts w:hint="eastAsia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孙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 xml:space="preserve">  市畜牧发展中心主任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lang w:eastAsia="zh-CN"/>
        </w:rPr>
        <w:t>成</w:t>
      </w:r>
      <w:r>
        <w:rPr>
          <w:rFonts w:hint="eastAsia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lang w:eastAsia="zh-CN"/>
        </w:rPr>
        <w:t>员：</w:t>
      </w:r>
      <w:r>
        <w:rPr>
          <w:rFonts w:hint="eastAsia" w:ascii="Times New Roman" w:hAnsi="Times New Roman" w:eastAsia="方正黑体_GBK" w:cs="Times New Roman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赵海涛  市农业农村局政策法规与合作经济指导科科长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1920" w:firstLineChars="6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李天翔  市农业农村局畜牧兽医水产科副科长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 xml:space="preserve">        孙  亮  市畜牧发展中心副主任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 xml:space="preserve">        杨献永  亳州市农业综合行政执法督查支队支队长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  <w:br w:type="page"/>
      </w:r>
    </w:p>
    <w:p>
      <w:pPr>
        <w:spacing w:line="600" w:lineRule="exact"/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2</w:t>
      </w:r>
    </w:p>
    <w:p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color w:val="auto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亳州市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</w:rPr>
        <w:t>生猪屠宰质量管理规范工作时间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</w:rPr>
        <w:t>及路线图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1150620</wp:posOffset>
                </wp:positionH>
                <wp:positionV relativeFrom="paragraph">
                  <wp:posOffset>147955</wp:posOffset>
                </wp:positionV>
                <wp:extent cx="3380740" cy="551815"/>
                <wp:effectExtent l="4445" t="4445" r="5715" b="1524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24610" y="2860040"/>
                          <a:ext cx="3380740" cy="551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各县区</w:t>
                            </w:r>
                            <w:r>
                              <w:rPr>
                                <w:rFonts w:hint="default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宣传发动，成立工作专班，组建专家库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（</w:t>
                            </w:r>
                            <w:r>
                              <w:rPr>
                                <w:rFonts w:hint="default" w:ascii="Times New Roman" w:hAnsi="Times New Roman" w:eastAsia="方正仿宋_GBK" w:cs="Times New Roman"/>
                                <w:sz w:val="24"/>
                                <w:szCs w:val="24"/>
                                <w:lang w:val="en-US" w:eastAsia="zh-CN"/>
                              </w:rPr>
                              <w:t>2024年3月31日前</w:t>
                            </w:r>
                            <w:r>
                              <w:rPr>
                                <w:rFonts w:hint="default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6pt;margin-top:11.65pt;height:43.45pt;width:266.2pt;z-index:251664384;mso-width-relative:page;mso-height-relative:page;" fillcolor="#FFFFFF [3201]" filled="t" stroked="t" coordsize="21600,21600" o:gfxdata="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FgAA&#10;AGRycy9QSwECFAAUAAAACACHTuJAJE00ytUAAAAKAQAADwAAAAAAAAABACAAAAA4AAAAZHJzL2Rv&#10;d25yZXYueG1sUEsBAhQAFAAAAAgAh07iQLDdkQhgAgAAwwQAAA4AAAAAAAAAAQAgAAAAOgEAAGRy&#10;cy9lMm9Eb2MueG1sUEsFBgAAAAAGAAYAWQEAAAwG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各县区</w:t>
                      </w:r>
                      <w:r>
                        <w:rPr>
                          <w:rFonts w:hint="default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宣传发动，成立工作专班，组建专家库</w:t>
                      </w:r>
                    </w:p>
                    <w:p>
                      <w:pPr>
                        <w:jc w:val="center"/>
                        <w:rPr>
                          <w:rFonts w:hint="default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default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（</w:t>
                      </w:r>
                      <w:r>
                        <w:rPr>
                          <w:rFonts w:hint="default" w:ascii="Times New Roman" w:hAnsi="Times New Roman" w:eastAsia="方正仿宋_GBK" w:cs="Times New Roman"/>
                          <w:sz w:val="24"/>
                          <w:szCs w:val="24"/>
                          <w:lang w:val="en-US" w:eastAsia="zh-CN"/>
                        </w:rPr>
                        <w:t>2024年3月31日前</w:t>
                      </w:r>
                      <w:r>
                        <w:rPr>
                          <w:rFonts w:hint="default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2840990</wp:posOffset>
                </wp:positionH>
                <wp:positionV relativeFrom="paragraph">
                  <wp:posOffset>318770</wp:posOffset>
                </wp:positionV>
                <wp:extent cx="5080" cy="170815"/>
                <wp:effectExtent l="4445" t="0" r="9525" b="63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1" idx="2"/>
                      </wps:cNvCnPr>
                      <wps:spPr>
                        <a:xfrm>
                          <a:off x="3776980" y="3411855"/>
                          <a:ext cx="5080" cy="1708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23.7pt;margin-top:25.1pt;height:13.45pt;width:0.4pt;z-index:251683840;mso-width-relative:page;mso-height-relative:page;" filled="f" stroked="t" coordsize="21600,21600" o:gfxdata="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FgAAAGRycy9QSwECFAAUAAAACACHTuJA&#10;j97+atcAAAAJAQAADwAAAAAAAAABACAAAAA4AAAAZHJzL2Rvd25yZXYueG1sUEsBAhQAFAAAAAgA&#10;h07iQEBOGN4QAgAACQQAAA4AAAAAAAAAAQAgAAAAPAEAAGRycy9lMm9Eb2MueG1sUEsFBgAAAAAG&#10;AAYAWQEAAL4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</w:pPr>
      <w:bookmarkStart w:id="0" w:name="_GoBack"/>
      <w:bookmarkEnd w:id="0"/>
      <w:r>
        <w:rPr>
          <w:sz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108585</wp:posOffset>
                </wp:positionV>
                <wp:extent cx="4048125" cy="0"/>
                <wp:effectExtent l="0" t="0" r="0" b="0"/>
                <wp:wrapNone/>
                <wp:docPr id="24" name="直接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886585" y="3582670"/>
                          <a:ext cx="4048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74.1pt;margin-top:8.55pt;height:0pt;width:318.75pt;z-index:251684864;mso-width-relative:page;mso-height-relative:page;" filled="f" stroked="t" coordsize="21600,21600" o:gfxdata="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WAAAAZHJzL1BLAQIUABQAAAAIAIdO4kBoafAp1gAAAAkBAAAPAAAAAAAA&#10;AAEAIAAAADgAAABkcnMvZG93bnJldi54bWxQSwECFAAUAAAACACHTuJA3Rv5a/4BAADhAwAADgAA&#10;AAAAAAABACAAAAA7AQAAZHJzL2Uyb0RvYy54bWxQSwUGAAAAAAYABgBZAQAAqw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4998720</wp:posOffset>
                </wp:positionH>
                <wp:positionV relativeFrom="paragraph">
                  <wp:posOffset>108585</wp:posOffset>
                </wp:positionV>
                <wp:extent cx="9525" cy="180975"/>
                <wp:effectExtent l="43815" t="0" r="60960" b="9525"/>
                <wp:wrapNone/>
                <wp:docPr id="28" name="直接箭头连接符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8097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93.6pt;margin-top:8.55pt;height:14.25pt;width:0.75pt;z-index:251688960;mso-width-relative:page;mso-height-relative:page;" filled="f" stroked="t" coordsize="21600,21600" o:gfxdata="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FgAAAGRycy9QSwECFAAU&#10;AAAACACHTuJAnDAwDtgAAAAJAQAADwAAAAAAAAABACAAAAA4AAAAZHJzL2Rvd25yZXYueG1sUEsB&#10;AhQAFAAAAAgAh07iQNcGRxoYAgAAFgQAAA4AAAAAAAAAAQAgAAAAPQEAAGRycy9lMm9Eb2MueG1s&#10;UEsFBgAAAAAGAAYAWQEAAMcFAAAAAA=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3531870</wp:posOffset>
                </wp:positionH>
                <wp:positionV relativeFrom="paragraph">
                  <wp:posOffset>108585</wp:posOffset>
                </wp:positionV>
                <wp:extent cx="9525" cy="180975"/>
                <wp:effectExtent l="43815" t="0" r="60960" b="9525"/>
                <wp:wrapNone/>
                <wp:docPr id="27" name="直接箭头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8097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78.1pt;margin-top:8.55pt;height:14.25pt;width:0.75pt;z-index:251687936;mso-width-relative:page;mso-height-relative:page;" filled="f" stroked="t" coordsize="21600,21600" o:gfxdata="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FgAAAGRycy9QSwECFAAU&#10;AAAACACHTuJAYo62h9cAAAAJAQAADwAAAAAAAAABACAAAAA4AAAAZHJzL2Rvd25yZXYueG1sUEsB&#10;AhQAFAAAAAgAh07iQOd5ZmoZAgAAFgQAAA4AAAAAAAAAAQAgAAAAPAEAAGRycy9lMm9Eb2MueG1s&#10;UEsFBgAAAAAGAAYAWQEAAMcFAAAAAA=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2150745</wp:posOffset>
                </wp:positionH>
                <wp:positionV relativeFrom="paragraph">
                  <wp:posOffset>99060</wp:posOffset>
                </wp:positionV>
                <wp:extent cx="9525" cy="180975"/>
                <wp:effectExtent l="43815" t="0" r="60960" b="9525"/>
                <wp:wrapNone/>
                <wp:docPr id="26" name="直接箭头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8097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9.35pt;margin-top:7.8pt;height:14.25pt;width:0.75pt;z-index:251686912;mso-width-relative:page;mso-height-relative:page;" filled="f" stroked="t" coordsize="21600,21600" o:gfxdata="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BYAAABkcnMvUEsBAhQA&#10;FAAAAAgAh07iQGkyFFnYAAAACQEAAA8AAAAAAAAAAQAgAAAAOAAAAGRycy9kb3ducmV2LnhtbFBL&#10;AQIUABQAAAAIAIdO4kC3vfljGQIAABYEAAAOAAAAAAAAAAEAIAAAAD0BAABkcnMvZTJvRG9jLnht&#10;bFBLBQYAAAAABgAGAFkBAADIBQAAAAA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108585</wp:posOffset>
                </wp:positionV>
                <wp:extent cx="9525" cy="180975"/>
                <wp:effectExtent l="43815" t="0" r="60960" b="9525"/>
                <wp:wrapNone/>
                <wp:docPr id="25" name="直接箭头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840230" y="3573145"/>
                          <a:ext cx="9525" cy="18097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74.1pt;margin-top:8.55pt;height:14.25pt;width:0.75pt;z-index:251685888;mso-width-relative:page;mso-height-relative:page;" filled="f" stroked="t" coordsize="21600,21600" o:gfxdata="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FgAAAGRycy9QSwECFAAUAAAACACHTuJACyENf9gAAAAJAQAADwAAAAAAAAABACAAAAA4AAAAZHJz&#10;L2Rvd25yZXYueG1sUEsBAhQAFAAAAAgAh07iQCIeDcYnAgAAIgQAAA4AAAAAAAAAAQAgAAAAPQEA&#10;AGRycy9lMm9Eb2MueG1sUEsFBgAAAAAGAAYAWQEAANYFAAAAAA=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290830</wp:posOffset>
                </wp:positionV>
                <wp:extent cx="1144270" cy="551815"/>
                <wp:effectExtent l="4445" t="5080" r="13335" b="14605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270" cy="551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2024年1月1日起新建厂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7.45pt;margin-top:22.9pt;height:43.45pt;width:90.1pt;z-index:251668480;mso-width-relative:page;mso-height-relative:page;" fillcolor="#FFFFFF [3201]" filled="t" stroked="t" coordsize="21600,21600" o:gfxdata="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FgAAAGRycy9Q&#10;SwECFAAUAAAACACHTuJANVIVcNcAAAAKAQAADwAAAAAAAAABACAAAAA4AAAAZHJzL2Rvd25yZXYu&#10;eG1sUEsBAhQAFAAAAAgAh07iQPLQ8OtYAgAAtwQAAA4AAAAAAAAAAQAgAAAAPAEAAGRycy9lMm9E&#10;b2MueG1sUEsFBgAAAAAGAAYAWQEAAAYG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2024年1月1日起新建厂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290830</wp:posOffset>
                </wp:positionV>
                <wp:extent cx="1106805" cy="551815"/>
                <wp:effectExtent l="4445" t="4445" r="12700" b="1524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6805" cy="551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省级生猪屠宰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标准化示范厂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.6pt;margin-top:22.9pt;height:43.45pt;width:87.15pt;z-index:251665408;mso-width-relative:page;mso-height-relative:page;" fillcolor="#FFFFFF [3201]" filled="t" stroked="t" coordsize="21600,21600" o:gfxdata="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WAAAAZHJzL1BL&#10;AQIUABQAAAAIAIdO4kDeAc181QAAAAkBAAAPAAAAAAAAAAEAIAAAADgAAABkcnMvZG93bnJldi54&#10;bWxQSwECFAAUAAAACACHTuJAeMg+IFkCAAC3BAAADgAAAAAAAAABACAAAAA6AQAAZHJzL2Uyb0Rv&#10;Yy54bWxQSwUGAAAAAAYABgBZAQAABQY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省级生猪屠宰</w:t>
                      </w:r>
                    </w:p>
                    <w:p>
                      <w:pPr>
                        <w:jc w:val="center"/>
                        <w:rPr>
                          <w:rFonts w:hint="default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标准化示范厂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2893695</wp:posOffset>
                </wp:positionH>
                <wp:positionV relativeFrom="paragraph">
                  <wp:posOffset>290830</wp:posOffset>
                </wp:positionV>
                <wp:extent cx="1306195" cy="551815"/>
                <wp:effectExtent l="4445" t="4445" r="22860" b="1524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195" cy="551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年设计屠宰量25万头以下的厂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7.85pt;margin-top:22.9pt;height:43.45pt;width:102.85pt;z-index:251667456;mso-width-relative:page;mso-height-relative:page;" fillcolor="#FFFFFF [3201]" filled="t" stroked="t" coordsize="21600,21600" o:gfxdata="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FgAAAGRycy9Q&#10;SwECFAAUAAAACACHTuJAl9D/gNYAAAAKAQAADwAAAAAAAAABACAAAAA4AAAAZHJzL2Rvd25yZXYu&#10;eG1sUEsBAhQAFAAAAAgAh07iQCY0E2BZAgAAtwQAAA4AAAAAAAAAAQAgAAAAOwEAAGRycy9lMm9E&#10;b2MueG1sUEsFBgAAAAAGAAYAWQEAAAYG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年设计屠宰量25万头以下的厂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1541780</wp:posOffset>
                </wp:positionH>
                <wp:positionV relativeFrom="paragraph">
                  <wp:posOffset>290830</wp:posOffset>
                </wp:positionV>
                <wp:extent cx="1287145" cy="551815"/>
                <wp:effectExtent l="4445" t="4445" r="22860" b="1524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7145" cy="551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年设计屠宰量25万头以上的厂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1.4pt;margin-top:22.9pt;height:43.45pt;width:101.35pt;z-index:251666432;mso-width-relative:page;mso-height-relative:page;" fillcolor="#FFFFFF [3201]" filled="t" stroked="t" coordsize="21600,21600" o:gfxdata="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BYAAABkcnMv&#10;UEsBAhQAFAAAAAgAh07iQD15HDPXAAAACgEAAA8AAAAAAAAAAQAgAAAAOAAAAGRycy9kb3ducmV2&#10;LnhtbFBLAQIUABQAAAAIAIdO4kAS38QnWQIAALcEAAAOAAAAAAAAAAEAIAAAADwBAABkcnMvZTJv&#10;RG9jLnhtbFBLBQYAAAAABgAGAFkBAAAHBg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年设计屠宰量25万头以上的厂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600" w:lineRule="exact"/>
        <w:jc w:val="center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</w:pPr>
    </w:p>
    <w:p>
      <w:pPr>
        <w:spacing w:line="600" w:lineRule="exact"/>
        <w:jc w:val="center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1446530</wp:posOffset>
                </wp:positionH>
                <wp:positionV relativeFrom="paragraph">
                  <wp:posOffset>241935</wp:posOffset>
                </wp:positionV>
                <wp:extent cx="8890" cy="163195"/>
                <wp:effectExtent l="44450" t="0" r="60960" b="8255"/>
                <wp:wrapNone/>
                <wp:docPr id="34" name="直接箭头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6" idx="0"/>
                      </wps:cNvCnPr>
                      <wps:spPr>
                        <a:xfrm flipH="1">
                          <a:off x="2419985" y="4487545"/>
                          <a:ext cx="8890" cy="16319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13.9pt;margin-top:19.05pt;height:12.85pt;width:0.7pt;z-index:251695104;mso-width-relative:page;mso-height-relative:page;" filled="f" stroked="t" coordsize="21600,21600" o:gfxdata="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FgAAAGRycy9QSwECFAAUAAAACACHTuJApMyX&#10;ONgAAAAJAQAADwAAAAAAAAABACAAAAA4AAAAZHJzL2Rvd25yZXYueG1sUEsBAhQAFAAAAAgAh07i&#10;QIukenxFAgAAUwQAAA4AAAAAAAAAAQAgAAAAPQEAAGRycy9lMm9Eb2MueG1sUEsFBgAAAAAGAAYA&#10;WQEAAPQFAAAAAA=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902970</wp:posOffset>
                </wp:positionH>
                <wp:positionV relativeFrom="paragraph">
                  <wp:posOffset>251460</wp:posOffset>
                </wp:positionV>
                <wp:extent cx="1285875" cy="0"/>
                <wp:effectExtent l="0" t="0" r="0" b="0"/>
                <wp:wrapNone/>
                <wp:docPr id="33" name="直接连接符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838960" y="4487545"/>
                          <a:ext cx="1285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71.1pt;margin-top:19.8pt;height:0pt;width:101.25pt;z-index:251694080;mso-width-relative:page;mso-height-relative:page;" filled="f" stroked="t" coordsize="21600,21600" o:gfxdata="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FgAAAGRycy9QSwECFAAUAAAACACHTuJAww/BztYAAAAJAQAADwAAAAAA&#10;AAABACAAAAA4AAAAZHJzL2Rvd25yZXYueG1sUEsBAhQAFAAAAAgAh07iQLD3Tpz/AQAA4QMAAA4A&#10;AAAAAAAAAQAgAAAAOwEAAGRycy9lMm9Eb2MueG1sUEsFBgAAAAAGAAYAWQEAAKw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3531870</wp:posOffset>
                </wp:positionH>
                <wp:positionV relativeFrom="paragraph">
                  <wp:posOffset>118110</wp:posOffset>
                </wp:positionV>
                <wp:extent cx="10160" cy="287020"/>
                <wp:effectExtent l="41910" t="0" r="62230" b="17780"/>
                <wp:wrapNone/>
                <wp:docPr id="31" name="直接箭头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10" idx="0"/>
                      </wps:cNvCnPr>
                      <wps:spPr>
                        <a:xfrm>
                          <a:off x="0" y="0"/>
                          <a:ext cx="10160" cy="28702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78.1pt;margin-top:9.3pt;height:22.6pt;width:0.8pt;z-index:251692032;mso-width-relative:page;mso-height-relative:page;" filled="f" stroked="t" coordsize="21600,21600" o:gfxdata="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WAAAAZHJzL1BLAQIUABQAAAAIAIdO4kCYc1/X2AAAAAkBAAAPAAAAAAAAAAEAIAAA&#10;ADgAAABkcnMvZG93bnJldi54bWxQSwECFAAUAAAACACHTuJAXure9C8CAAA/BAAADgAAAAAAAAAB&#10;ACAAAAA9AQAAZHJzL2Uyb0RvYy54bWxQSwUGAAAAAAYABgBZAQAA3gUAAAAA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4884420</wp:posOffset>
                </wp:positionH>
                <wp:positionV relativeFrom="paragraph">
                  <wp:posOffset>99060</wp:posOffset>
                </wp:positionV>
                <wp:extent cx="9525" cy="296545"/>
                <wp:effectExtent l="42545" t="0" r="62230" b="8255"/>
                <wp:wrapNone/>
                <wp:docPr id="32" name="直接箭头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11" idx="0"/>
                      </wps:cNvCnPr>
                      <wps:spPr>
                        <a:xfrm>
                          <a:off x="0" y="0"/>
                          <a:ext cx="9525" cy="2965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84.6pt;margin-top:7.8pt;height:23.35pt;width:0.75pt;z-index:251693056;mso-width-relative:page;mso-height-relative:page;" filled="f" stroked="t" coordsize="21600,21600" o:gfxdata="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VFhQS2AAAAAkBAAAPAAAAAAAAAAEAIAAAADgAAABk&#10;cnMvZG93bnJldi54bWxQSwECFAAUAAAACACHTuJAQ1RQvykCAAA+BAAADgAAAAAAAAABACAAAAA9&#10;AQAAZHJzL2Uyb0RvYy54bWxQSwUGAAAAAAYABgBZAQAA2AUAAAAA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2179320</wp:posOffset>
                </wp:positionH>
                <wp:positionV relativeFrom="paragraph">
                  <wp:posOffset>89535</wp:posOffset>
                </wp:positionV>
                <wp:extent cx="9525" cy="180975"/>
                <wp:effectExtent l="43815" t="0" r="60960" b="9525"/>
                <wp:wrapNone/>
                <wp:docPr id="30" name="直接箭头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8097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71.6pt;margin-top:7.05pt;height:14.25pt;width:0.75pt;z-index:251691008;mso-width-relative:page;mso-height-relative:page;" filled="f" stroked="t" coordsize="21600,21600" o:gfxdata="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FgAAAGRycy9QSwECFAAU&#10;AAAACACHTuJAkab7R9gAAAAJAQAADwAAAAAAAAABACAAAAA4AAAAZHJzL2Rvd25yZXYueG1sUEsB&#10;AhQAFAAAAAgAh07iQGfq2z0YAgAAFgQAAA4AAAAAAAAAAQAgAAAAPQEAAGRycy9lMm9Eb2MueG1s&#10;UEsFBgAAAAAGAAYAWQEAAMcFAAAAAA=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902970</wp:posOffset>
                </wp:positionH>
                <wp:positionV relativeFrom="paragraph">
                  <wp:posOffset>89535</wp:posOffset>
                </wp:positionV>
                <wp:extent cx="9525" cy="180975"/>
                <wp:effectExtent l="43815" t="0" r="60960" b="9525"/>
                <wp:wrapNone/>
                <wp:docPr id="29" name="直接箭头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8097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71.1pt;margin-top:7.05pt;height:14.25pt;width:0.75pt;z-index:251689984;mso-width-relative:page;mso-height-relative:page;" filled="f" stroked="t" coordsize="21600,21600" o:gfxdata="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BYAAABkcnMvUEsBAhQAFAAA&#10;AAgAh07iQFStV0rWAAAACQEAAA8AAAAAAAAAAQAgAAAAOAAAAGRycy9kb3ducmV2LnhtbFBLAQIU&#10;ABQAAAAIAIdO4kCHwtgTGAIAABYEAAAOAAAAAAAAAAEAIAAAADsBAABkcnMvZTJvRG9jLnhtbFBL&#10;BQYAAAAABgAGAFkBAADFBQAAAAA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</w:p>
    <w:p>
      <w:pPr>
        <w:spacing w:line="600" w:lineRule="exact"/>
        <w:jc w:val="center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2769870</wp:posOffset>
                </wp:positionH>
                <wp:positionV relativeFrom="paragraph">
                  <wp:posOffset>24130</wp:posOffset>
                </wp:positionV>
                <wp:extent cx="1544320" cy="551815"/>
                <wp:effectExtent l="4445" t="4445" r="13335" b="1524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4320" cy="551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202</w:t>
                            </w: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val="en-US" w:eastAsia="zh-CN"/>
                              </w:rPr>
                              <w:t>5</w:t>
                            </w: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年11月30日前按《规范》完成整改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8.1pt;margin-top:1.9pt;height:43.45pt;width:121.6pt;z-index:251670528;mso-width-relative:page;mso-height-relative:page;" fillcolor="#FFFFFF [3201]" filled="t" stroked="t" coordsize="21600,21600" o:gfxdata="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WAAAAZHJzL1BL&#10;AQIUABQAAAAIAIdO4kBoQJRS1gAAAAgBAAAPAAAAAAAAAAEAIAAAADgAAABkcnMvZG93bnJldi54&#10;bWxQSwECFAAUAAAACACHTuJASCU6KlgCAAC5BAAADgAAAAAAAAABACAAAAA7AQAAZHJzL2Uyb0Rv&#10;Yy54bWxQSwUGAAAAAAYABgBZAQAABQY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202</w:t>
                      </w: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val="en-US" w:eastAsia="zh-CN"/>
                        </w:rPr>
                        <w:t>5</w:t>
                      </w: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年11月30日前按《规范》完成整改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4454525</wp:posOffset>
                </wp:positionH>
                <wp:positionV relativeFrom="paragraph">
                  <wp:posOffset>14605</wp:posOffset>
                </wp:positionV>
                <wp:extent cx="878840" cy="551815"/>
                <wp:effectExtent l="4445" t="4445" r="12065" b="1524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840" cy="551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按《规范》建设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0.75pt;margin-top:1.15pt;height:43.45pt;width:69.2pt;z-index:251671552;mso-width-relative:page;mso-height-relative:page;" fillcolor="#FFFFFF [3201]" filled="t" stroked="t" coordsize="21600,21600" o:gfxdata="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FgAAAGRycy9QSwEC&#10;FAAUAAAACACHTuJAt1Oe09YAAAAIAQAADwAAAAAAAAABACAAAAA4AAAAZHJzL2Rvd25yZXYueG1s&#10;UEsBAhQAFAAAAAgAh07iQJpA7EtWAgAAuAQAAA4AAAAAAAAAAQAgAAAAOwEAAGRycy9lMm9Eb2Mu&#10;eG1sUEsFBgAAAAAGAAYAWQEAAAMG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按《规范》建设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674370</wp:posOffset>
                </wp:positionH>
                <wp:positionV relativeFrom="paragraph">
                  <wp:posOffset>24130</wp:posOffset>
                </wp:positionV>
                <wp:extent cx="1544320" cy="551815"/>
                <wp:effectExtent l="4445" t="4445" r="13335" b="1524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4320" cy="551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2024年11月30日前按《规范》完成整改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3.1pt;margin-top:1.9pt;height:43.45pt;width:121.6pt;z-index:251669504;mso-width-relative:page;mso-height-relative:page;" fillcolor="#FFFFFF [3201]" filled="t" stroked="t" coordsize="21600,21600" o:gfxdata="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WAAAAZHJzL1BLAQIU&#10;ABQAAAAIAIdO4kAnySpe1AAAAAgBAAAPAAAAAAAAAAEAIAAAADgAAABkcnMvZG93bnJldi54bWxQ&#10;SwECFAAUAAAACACHTuJAB89Mc1cCAAC3BAAADgAAAAAAAAABACAAAAA5AQAAZHJzL2Uyb0RvYy54&#10;bWxQSwUGAAAAAAYABgBZAQAAAgY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2024年11月30日前按《规范》完成整改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600" w:lineRule="exact"/>
        <w:jc w:val="center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2550795</wp:posOffset>
                </wp:positionH>
                <wp:positionV relativeFrom="paragraph">
                  <wp:posOffset>308610</wp:posOffset>
                </wp:positionV>
                <wp:extent cx="0" cy="581025"/>
                <wp:effectExtent l="48895" t="0" r="65405" b="9525"/>
                <wp:wrapNone/>
                <wp:docPr id="50" name="直接箭头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3458210" y="5201920"/>
                          <a:ext cx="0" cy="58102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00.85pt;margin-top:24.3pt;height:45.75pt;width:0pt;z-index:251661312;mso-width-relative:page;mso-height-relative:page;" filled="f" stroked="t" coordsize="21600,21600" o:gfxdata="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BYAAABkcnMvUEsBAhQAFAAAAAgAh07iQFlufDrVAAAACgEAAA8AAAAAAAAAAQAgAAAAOAAAAGRy&#10;cy9kb3ducmV2LnhtbFBLAQIUABQAAAAIAIdO4kBGOhVuKwIAACkEAAAOAAAAAAAAAAEAIAAAADoB&#10;AABkcnMvZTJvRG9jLnhtbFBLBQYAAAAABgAGAFkBAADXBQAAAAA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4941570</wp:posOffset>
                </wp:positionH>
                <wp:positionV relativeFrom="paragraph">
                  <wp:posOffset>175260</wp:posOffset>
                </wp:positionV>
                <wp:extent cx="9525" cy="296545"/>
                <wp:effectExtent l="42545" t="0" r="62230" b="8255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65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89.1pt;margin-top:13.8pt;height:23.35pt;width:0.75pt;z-index:251698176;mso-width-relative:page;mso-height-relative:page;" filled="f" stroked="t" coordsize="21600,21600" o:gfxdata="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BYAAABkcnMvUEsBAhQA&#10;FAAAAAgAh07iQOyG0U7YAAAACQEAAA8AAAAAAAAAAQAgAAAAOAAAAGRycy9kb3ducmV2LnhtbFBL&#10;AQIUABQAAAAIAIdO4kBBcR2pGQIAABYEAAAOAAAAAAAAAAEAIAAAAD0BAABkcnMvZTJvRG9jLnht&#10;bFBLBQYAAAAABgAGAFkBAADIBQAAAAA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3589020</wp:posOffset>
                </wp:positionH>
                <wp:positionV relativeFrom="paragraph">
                  <wp:posOffset>213360</wp:posOffset>
                </wp:positionV>
                <wp:extent cx="9525" cy="296545"/>
                <wp:effectExtent l="42545" t="0" r="62230" b="8255"/>
                <wp:wrapNone/>
                <wp:docPr id="36" name="直接箭头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65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82.6pt;margin-top:16.8pt;height:23.35pt;width:0.75pt;z-index:251697152;mso-width-relative:page;mso-height-relative:page;" filled="f" stroked="t" coordsize="21600,21600" o:gfxdata="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BYAAABkcnMvUEsBAhQA&#10;FAAAAAgAh07iQAgSEkzYAAAACQEAAA8AAAAAAAAAAQAgAAAAOAAAAGRycy9kb3ducmV2LnhtbFBL&#10;AQIUABQAAAAIAIdO4kARtYKgGQIAABYEAAAOAAAAAAAAAAEAIAAAAD0BAABkcnMvZTJvRG9jLnht&#10;bFBLBQYAAAAABgAGAFkBAADIBQAAAAA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1474470</wp:posOffset>
                </wp:positionH>
                <wp:positionV relativeFrom="paragraph">
                  <wp:posOffset>222885</wp:posOffset>
                </wp:positionV>
                <wp:extent cx="9525" cy="296545"/>
                <wp:effectExtent l="42545" t="0" r="62230" b="8255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65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6.1pt;margin-top:17.55pt;height:23.35pt;width:0.75pt;z-index:251696128;mso-width-relative:page;mso-height-relative:page;" filled="f" stroked="t" coordsize="21600,21600" o:gfxdata="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WAAAAZHJzL1BLAQIUABQA&#10;AAAIAIdO4kDt5Fmv1wAAAAkBAAAPAAAAAAAAAAEAIAAAADgAAABkcnMvZG93bnJldi54bWxQSwEC&#10;FAAUAAAACACHTuJA4fkiuhgCAAAWBAAADgAAAAAAAAABACAAAAA8AQAAZHJzL2Uyb0RvYy54bWxQ&#10;SwUGAAAAAAYABgBZAQAAxgUAAAAA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</w:p>
    <w:p>
      <w:pPr>
        <w:spacing w:line="600" w:lineRule="exact"/>
        <w:jc w:val="center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4464050</wp:posOffset>
                </wp:positionH>
                <wp:positionV relativeFrom="paragraph">
                  <wp:posOffset>147955</wp:posOffset>
                </wp:positionV>
                <wp:extent cx="878840" cy="332740"/>
                <wp:effectExtent l="4445" t="4445" r="12065" b="5715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840" cy="332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县级检查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1.5pt;margin-top:11.65pt;height:26.2pt;width:69.2pt;z-index:251674624;mso-width-relative:page;mso-height-relative:page;" fillcolor="#FFFFFF [3201]" filled="t" stroked="t" coordsize="21600,21600" o:gfxdata="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FgAAAGRycy9QSwEC&#10;FAAUAAAACACHTuJAHV6K2tYAAAAJAQAADwAAAAAAAAABACAAAAA4AAAAZHJzL2Rvd25yZXYueG1s&#10;UEsBAhQAFAAAAAgAh07iQFrcmmJWAgAAuAQAAA4AAAAAAAAAAQAgAAAAOwEAAGRycy9lMm9Eb2Mu&#10;eG1sUEsFBgAAAAAGAAYAWQEAAAMG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县级检查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3111500</wp:posOffset>
                </wp:positionH>
                <wp:positionV relativeFrom="paragraph">
                  <wp:posOffset>147955</wp:posOffset>
                </wp:positionV>
                <wp:extent cx="878840" cy="332740"/>
                <wp:effectExtent l="4445" t="4445" r="12065" b="5715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840" cy="332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县级检查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5pt;margin-top:11.65pt;height:26.2pt;width:69.2pt;z-index:251673600;mso-width-relative:page;mso-height-relative:page;" fillcolor="#FFFFFF [3201]" filled="t" stroked="t" coordsize="21600,21600" o:gfxdata="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BYAAABkcnMvUEsB&#10;AhQAFAAAAAgAh07iQPPn4kXXAAAACQEAAA8AAAAAAAAAAQAgAAAAOAAAAGRycy9kb3ducmV2Lnht&#10;bFBLAQIUABQAAAAIAIdO4kAE3MrRVgIAALgEAAAOAAAAAAAAAAEAIAAAADwBAABkcnMvZTJvRG9j&#10;LnhtbFBLBQYAAAAABgAGAFkBAAAEBg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县级检查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1025525</wp:posOffset>
                </wp:positionH>
                <wp:positionV relativeFrom="paragraph">
                  <wp:posOffset>147955</wp:posOffset>
                </wp:positionV>
                <wp:extent cx="878840" cy="332740"/>
                <wp:effectExtent l="4445" t="4445" r="12065" b="5715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840" cy="332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县级检查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0.75pt;margin-top:11.65pt;height:26.2pt;width:69.2pt;z-index:251672576;mso-width-relative:page;mso-height-relative:page;" fillcolor="#FFFFFF [3201]" filled="t" stroked="t" coordsize="21600,21600" o:gfxdata="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BYAAABkcnMvUEsB&#10;AhQAFAAAAAgAh07iQDpbHqnXAAAACQEAAA8AAAAAAAAAAQAgAAAAOAAAAGRycy9kb3ducmV2Lnht&#10;bFBLAQIUABQAAAAIAIdO4kBAs/dmVgIAALgEAAAOAAAAAAAAAAEAIAAAADwBAABkcnMvZTJvRG9j&#10;LnhtbFBLBQYAAAAABgAGAFkBAAAEBg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县级检查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600" w:lineRule="exact"/>
        <w:jc w:val="both"/>
        <w:rPr>
          <w:rFonts w:hint="eastAsia" w:ascii="方正仿宋_GBK" w:hAnsi="方正仿宋_GBK" w:eastAsia="方正仿宋_GBK" w:cs="方正仿宋_GBK"/>
          <w:color w:val="auto"/>
          <w:sz w:val="24"/>
          <w:szCs w:val="24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2550795</wp:posOffset>
                </wp:positionH>
                <wp:positionV relativeFrom="paragraph">
                  <wp:posOffset>356235</wp:posOffset>
                </wp:positionV>
                <wp:extent cx="0" cy="581025"/>
                <wp:effectExtent l="48895" t="0" r="65405" b="9525"/>
                <wp:wrapNone/>
                <wp:docPr id="51" name="直接箭头连接符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8102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00.85pt;margin-top:28.05pt;height:45.75pt;width:0pt;z-index:251709440;mso-width-relative:page;mso-height-relative:page;" filled="f" stroked="t" coordsize="21600,21600" o:gfxdata="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BYAAABkcnMvUEsB&#10;AhQAFAAAAAgAh07iQK/bDMfWAAAACgEAAA8AAAAAAAAAAQAgAAAAOAAAAGRycy9kb3ducmV2Lnht&#10;bFBLAQIUABQAAAAIAIdO4kAhpA+ZHgIAAB0EAAAOAAAAAAAAAAEAIAAAADsBAABkcnMvZTJvRG9j&#10;LnhtbFBLBQYAAAAABgAGAFkBAADLBQAAAAA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4960620</wp:posOffset>
                </wp:positionH>
                <wp:positionV relativeFrom="paragraph">
                  <wp:posOffset>127635</wp:posOffset>
                </wp:positionV>
                <wp:extent cx="9525" cy="296545"/>
                <wp:effectExtent l="42545" t="0" r="62230" b="8255"/>
                <wp:wrapNone/>
                <wp:docPr id="40" name="直接箭头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65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90.6pt;margin-top:10.05pt;height:23.35pt;width:0.75pt;z-index:251706368;mso-width-relative:page;mso-height-relative:page;" filled="f" stroked="t" coordsize="21600,21600" o:gfxdata="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WAAAAZHJzL1BLAQIUABQA&#10;AAAIAIdO4kD97KjZ1wAAAAkBAAAPAAAAAAAAAAEAIAAAADgAAABkcnMvZG93bnJldi54bWxQSwEC&#10;FAAUAAAACACHTuJAIECfXhgCAAAWBAAADgAAAAAAAAABACAAAAA8AQAAZHJzL2Uyb0RvYy54bWxQ&#10;SwUGAAAAAAYABgBZAQAAxgUAAAAA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3589020</wp:posOffset>
                </wp:positionH>
                <wp:positionV relativeFrom="paragraph">
                  <wp:posOffset>127635</wp:posOffset>
                </wp:positionV>
                <wp:extent cx="9525" cy="296545"/>
                <wp:effectExtent l="42545" t="0" r="62230" b="8255"/>
                <wp:wrapNone/>
                <wp:docPr id="39" name="直接箭头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65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82.6pt;margin-top:10.05pt;height:23.35pt;width:0.75pt;z-index:251703296;mso-width-relative:page;mso-height-relative:page;" filled="f" stroked="t" coordsize="21600,21600" o:gfxdata="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WAAAAZHJzL1BLAQIUABQA&#10;AAAIAIdO4kCq+VA61gAAAAkBAAAPAAAAAAAAAAEAIAAAADgAAABkcnMvZG93bnJldi54bWxQSwEC&#10;FAAUAAAACACHTuJAIcqj0BkCAAAWBAAADgAAAAAAAAABACAAAAA7AQAAZHJzL2Uyb0RvYy54bWxQ&#10;SwUGAAAAAAYABgBZAQAAxgUAAAAA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1483995</wp:posOffset>
                </wp:positionH>
                <wp:positionV relativeFrom="paragraph">
                  <wp:posOffset>137160</wp:posOffset>
                </wp:positionV>
                <wp:extent cx="9525" cy="296545"/>
                <wp:effectExtent l="42545" t="0" r="62230" b="8255"/>
                <wp:wrapNone/>
                <wp:docPr id="38" name="直接箭头连接符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65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6.85pt;margin-top:10.8pt;height:23.35pt;width:0.75pt;z-index:251700224;mso-width-relative:page;mso-height-relative:page;" filled="f" stroked="t" coordsize="21600,21600" o:gfxdata="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BYAAABkcnMvUEsBAhQA&#10;FAAAAAgAh07iQF2Z2brYAAAACQEAAA8AAAAAAAAAAQAgAAAAOAAAAGRycy9kb3ducmV2LnhtbFBL&#10;AQIUABQAAAAIAIdO4kBxDjzZGQIAABYEAAAOAAAAAAAAAAEAIAAAAD0BAABkcnMvZTJvRG9jLnht&#10;bFBLBQYAAAAABgAGAFkBAADIBQAAAAA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  <w:lang w:val="en-US" w:eastAsia="zh-CN"/>
        </w:rPr>
        <w:t xml:space="preserve">                       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  <w:u w:val="single"/>
          <w:lang w:eastAsia="zh-CN"/>
        </w:rPr>
        <w:t>检查未通过的返回整改</w:t>
      </w:r>
    </w:p>
    <w:p>
      <w:pPr>
        <w:spacing w:line="600" w:lineRule="exact"/>
        <w:jc w:val="center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4464050</wp:posOffset>
                </wp:positionH>
                <wp:positionV relativeFrom="paragraph">
                  <wp:posOffset>90805</wp:posOffset>
                </wp:positionV>
                <wp:extent cx="878840" cy="332740"/>
                <wp:effectExtent l="4445" t="4445" r="12065" b="5715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840" cy="332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市级检查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1.5pt;margin-top:7.15pt;height:26.2pt;width:69.2pt;z-index:251677696;mso-width-relative:page;mso-height-relative:page;" fillcolor="#FFFFFF [3201]" filled="t" stroked="t" coordsize="21600,21600" o:gfxdata="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FgAAAGRycy9QSwEC&#10;FAAUAAAACACHTuJA8fkjk9YAAAAJAQAADwAAAAAAAAABACAAAAA4AAAAZHJzL2Rvd25yZXYueG1s&#10;UEsBAhQAFAAAAAgAh07iQNdrrGBWAgAAuAQAAA4AAAAAAAAAAQAgAAAAOwEAAGRycy9lMm9Eb2Mu&#10;eG1sUEsFBgAAAAAGAAYAWQEAAAMG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市级检查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3101975</wp:posOffset>
                </wp:positionH>
                <wp:positionV relativeFrom="paragraph">
                  <wp:posOffset>71755</wp:posOffset>
                </wp:positionV>
                <wp:extent cx="878840" cy="332740"/>
                <wp:effectExtent l="4445" t="4445" r="12065" b="5715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840" cy="332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市级检查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4.25pt;margin-top:5.65pt;height:26.2pt;width:69.2pt;z-index:251676672;mso-width-relative:page;mso-height-relative:page;" fillcolor="#FFFFFF [3201]" filled="t" stroked="t" coordsize="21600,21600" o:gfxdata="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WAAAAZHJzL1BLAQIU&#10;ABQAAAAIAIdO4kBWgpnt1gAAAAkBAAAPAAAAAAAAAAEAIAAAADgAAABkcnMvZG93bnJldi54bWxQ&#10;SwECFAAUAAAACACHTuJAkwSR11UCAAC4BAAADgAAAAAAAAABACAAAAA7AQAAZHJzL2Uyb0RvYy54&#10;bWxQSwUGAAAAAAYABgBZAQAAAgY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市级检查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1025525</wp:posOffset>
                </wp:positionH>
                <wp:positionV relativeFrom="paragraph">
                  <wp:posOffset>52705</wp:posOffset>
                </wp:positionV>
                <wp:extent cx="878840" cy="332740"/>
                <wp:effectExtent l="4445" t="4445" r="12065" b="5715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840" cy="332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市级检查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0.75pt;margin-top:4.15pt;height:26.2pt;width:69.2pt;z-index:251675648;mso-width-relative:page;mso-height-relative:page;" fillcolor="#FFFFFF [3201]" filled="t" stroked="t" coordsize="21600,21600" o:gfxdata="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BYAAABkcnMvUEsBAhQA&#10;FAAAAAgAh07iQLK3ZkzVAAAACAEAAA8AAAAAAAAAAQAgAAAAOAAAAGRycy9kb3ducmV2LnhtbFBL&#10;AQIUABQAAAAIAIdO4kAes6fVVQIAALgEAAAOAAAAAAAAAAEAIAAAADoBAABkcnMvZTJvRG9jLnht&#10;bFBLBQYAAAAABgAGAFkBAAABBg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市级检查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600" w:lineRule="exact"/>
        <w:ind w:firstLine="640" w:firstLineChars="200"/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1682750</wp:posOffset>
                </wp:positionH>
                <wp:positionV relativeFrom="paragraph">
                  <wp:posOffset>2205355</wp:posOffset>
                </wp:positionV>
                <wp:extent cx="2306320" cy="551815"/>
                <wp:effectExtent l="4445" t="4445" r="13335" b="1524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6320" cy="551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2026年1月1日仍未达到《规范》要求的厂，责令停产，予以处罚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2.5pt;margin-top:173.65pt;height:43.45pt;width:181.6pt;z-index:251682816;mso-width-relative:page;mso-height-relative:page;" fillcolor="#FFFFFF [3201]" filled="t" stroked="t" coordsize="21600,21600" o:gfxdata="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WAAAAZHJz&#10;L1BLAQIUABQAAAAIAIdO4kBCj2kA2AAAAAsBAAAPAAAAAAAAAAEAIAAAADgAAABkcnMvZG93bnJl&#10;di54bWxQSwECFAAUAAAACACHTuJAhQDROlkCAAC5BAAADgAAAAAAAAABACAAAAA9AQAAZHJzL2Uy&#10;b0RvYy54bWxQSwUGAAAAAAYABgBZAQAACAY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2026年1月1日仍未达到《规范》要求的厂，责令停产，予以处罚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2741295</wp:posOffset>
                </wp:positionH>
                <wp:positionV relativeFrom="paragraph">
                  <wp:posOffset>1985010</wp:posOffset>
                </wp:positionV>
                <wp:extent cx="1270" cy="207010"/>
                <wp:effectExtent l="48260" t="0" r="64770" b="2540"/>
                <wp:wrapNone/>
                <wp:docPr id="44" name="直接箭头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" cy="2070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5.85pt;margin-top:156.3pt;height:16.3pt;width:0.1pt;z-index:251699200;mso-width-relative:page;mso-height-relative:page;" filled="f" stroked="t" coordsize="21600,21600" o:gfxdata="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WAAAAZHJzL1BL&#10;AQIUABQAAAAIAIdO4kDDtbOP2QAAAAsBAAAPAAAAAAAAAAEAIAAAADgAAABkcnMvZG93bnJldi54&#10;bWxQSwECFAAUAAAACACHTuJAWDK9lBwCAAAWBAAADgAAAAAAAAABACAAAAA+AQAAZHJzL2Uyb0Rv&#10;Yy54bWxQSwUGAAAAAAYABgBZAQAAzAUAAAAA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1682750</wp:posOffset>
                </wp:positionH>
                <wp:positionV relativeFrom="paragraph">
                  <wp:posOffset>1433830</wp:posOffset>
                </wp:positionV>
                <wp:extent cx="2306320" cy="551815"/>
                <wp:effectExtent l="4445" t="4445" r="13335" b="15240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6320" cy="551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省农业农村厅20个工作日内公开检查结果，并通报市人民政府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2.5pt;margin-top:112.9pt;height:43.45pt;width:181.6pt;z-index:251681792;mso-width-relative:page;mso-height-relative:page;" fillcolor="#FFFFFF [3201]" filled="t" stroked="t" coordsize="21600,21600" o:gfxdata="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WAAAAZHJzL1BL&#10;AQIUABQAAAAIAIdO4kANeDmd1gAAAAsBAAAPAAAAAAAAAAEAIAAAADgAAABkcnMvZG93bnJldi54&#10;bWxQSwECFAAUAAAACACHTuJAr8naqVgCAAC5BAAADgAAAAAAAAABACAAAAA7AQAAZHJzL2Uyb0Rv&#10;Yy54bWxQSwUGAAAAAAYABgBZAQAABQY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省农业农村厅20个工作日内公开检查结果，并通报市人民政府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1194435</wp:posOffset>
                </wp:positionV>
                <wp:extent cx="635" cy="239395"/>
                <wp:effectExtent l="48895" t="0" r="64770" b="8255"/>
                <wp:wrapNone/>
                <wp:docPr id="48" name="直接箭头连接符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23939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5.1pt;margin-top:94.05pt;height:18.85pt;width:0.05pt;z-index:251659264;mso-width-relative:page;mso-height-relative:page;" filled="f" stroked="t" coordsize="21600,21600" o:gfxdata="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FgAAAGRycy9QSwEC&#10;FAAUAAAACACHTuJA8A3brdgAAAALAQAADwAAAAAAAAABACAAAAA4AAAAZHJzL2Rvd25yZXYueG1s&#10;UEsBAhQAFAAAAAgAh07iQOAmxM0bAgAAFQQAAA4AAAAAAAAAAQAgAAAAPQEAAGRycy9lMm9Eb2Mu&#10;eG1sUEsFBgAAAAAGAAYAWQEAAMoFAAAAAA=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1493520</wp:posOffset>
                </wp:positionH>
                <wp:positionV relativeFrom="paragraph">
                  <wp:posOffset>1175385</wp:posOffset>
                </wp:positionV>
                <wp:extent cx="3467100" cy="0"/>
                <wp:effectExtent l="0" t="0" r="0" b="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29510" y="7678420"/>
                          <a:ext cx="3467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17.6pt;margin-top:92.55pt;height:0pt;width:273pt;z-index:251660288;mso-width-relative:page;mso-height-relative:page;" filled="f" stroked="t" coordsize="21600,21600" o:gfxdata="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BYAAABkcnMvUEsBAhQAFAAAAAgAh07iQF4XRsTWAAAACwEAAA8AAAAA&#10;AAAAAQAgAAAAOAAAAGRycy9kb3ducmV2LnhtbFBLAQIUABQAAAAIAIdO4kDoV2gcAAIAAOEDAAAO&#10;AAAAAAAAAAEAIAAAADsBAABkcnMvZTJvRG9jLnhtbFBLBQYAAAAABgAGAFkBAACtBQAAAAA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4951730</wp:posOffset>
                </wp:positionH>
                <wp:positionV relativeFrom="paragraph">
                  <wp:posOffset>1022985</wp:posOffset>
                </wp:positionV>
                <wp:extent cx="8890" cy="163195"/>
                <wp:effectExtent l="44450" t="0" r="60960" b="8255"/>
                <wp:wrapNone/>
                <wp:docPr id="47" name="直接箭头连接符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16319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89.9pt;margin-top:80.55pt;height:12.85pt;width:0.7pt;z-index:251707392;mso-width-relative:page;mso-height-relative:page;" filled="f" stroked="t" coordsize="21600,21600" o:gfxdata="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W&#10;AAAAZHJzL1BLAQIUABQAAAAIAIdO4kCR9WFQ2QAAAAoBAAAPAAAAAAAAAAEAIAAAADgAAABkcnMv&#10;ZG93bnJldi54bWxQSwECFAAUAAAACACHTuJA3CecQCUCAAAgBAAADgAAAAAAAAABACAAAAA+AQAA&#10;ZHJzL2Uyb0RvYy54bWxQSwUGAAAAAAYABgBZAQAA1QUAAAAA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3399155</wp:posOffset>
                </wp:positionH>
                <wp:positionV relativeFrom="paragraph">
                  <wp:posOffset>1013460</wp:posOffset>
                </wp:positionV>
                <wp:extent cx="8890" cy="163195"/>
                <wp:effectExtent l="44450" t="0" r="60960" b="8255"/>
                <wp:wrapNone/>
                <wp:docPr id="46" name="直接箭头连接符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16319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67.65pt;margin-top:79.8pt;height:12.85pt;width:0.7pt;z-index:251704320;mso-width-relative:page;mso-height-relative:page;" filled="f" stroked="t" coordsize="21600,21600" o:gfxdata="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BYA&#10;AABkcnMvUEsBAhQAFAAAAAgAh07iQJzn6AjZAAAACgEAAA8AAAAAAAAAAQAgAAAAOAAAAGRycy9k&#10;b3ducmV2LnhtbFBLAQIUABQAAAAIAIdO4kBeEJt/JAIAACAEAAAOAAAAAAAAAAEAIAAAAD4BAABk&#10;cnMvZTJvRG9jLnhtbFBLBQYAAAAABgAGAFkBAADUBQAAAAA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1494155</wp:posOffset>
                </wp:positionH>
                <wp:positionV relativeFrom="paragraph">
                  <wp:posOffset>1013460</wp:posOffset>
                </wp:positionV>
                <wp:extent cx="8890" cy="163195"/>
                <wp:effectExtent l="44450" t="0" r="60960" b="8255"/>
                <wp:wrapNone/>
                <wp:docPr id="45" name="直接箭头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16319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17.65pt;margin-top:79.8pt;height:12.85pt;width:0.7pt;z-index:251701248;mso-width-relative:page;mso-height-relative:page;" filled="f" stroked="t" coordsize="21600,21600" o:gfxdata="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BYA&#10;AABkcnMvUEsBAhQAFAAAAAgAh07iQEpMul7ZAAAACgEAAA8AAAAAAAAAAQAgAAAAOAAAAGRycy9k&#10;b3ducmV2LnhtbFBLAQIUABQAAAAIAIdO4kDYSJI+JAIAACAEAAAOAAAAAAAAAAEAIAAAAD4BAABk&#10;cnMvZTJvRG9jLnhtbFBLBQYAAAAABgAGAFkBAADUBQAAAAA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2759710</wp:posOffset>
                </wp:positionH>
                <wp:positionV relativeFrom="paragraph">
                  <wp:posOffset>471805</wp:posOffset>
                </wp:positionV>
                <wp:extent cx="1276985" cy="532130"/>
                <wp:effectExtent l="4445" t="4445" r="13970" b="15875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985" cy="532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省级首次检查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eastAsia="方正仿宋_GBK" w:cs="Times New Roman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val="en-US" w:eastAsia="zh-CN"/>
                              </w:rPr>
                              <w:t>12月31日前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7.3pt;margin-top:37.15pt;height:41.9pt;width:100.55pt;z-index:251679744;mso-width-relative:page;mso-height-relative:page;" fillcolor="#FFFFFF [3201]" filled="t" stroked="t" coordsize="21600,21600" o:gfxdata="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BYAAABkcnMv&#10;UEsBAhQAFAAAAAgAh07iQBz2BFDVAAAACAEAAA8AAAAAAAAAAQAgAAAAOAAAAGRycy9kb3ducmV2&#10;LnhtbFBLAQIUABQAAAAIAIdO4kDBbvt3WwIAALkEAAAOAAAAAAAAAAEAIAAAADoBAABkcnMvZTJv&#10;RG9jLnhtbFBLBQYAAAAABgAGAFkBAAAHBg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省级首次检查</w:t>
                      </w:r>
                    </w:p>
                    <w:p>
                      <w:pPr>
                        <w:jc w:val="center"/>
                        <w:rPr>
                          <w:rFonts w:hint="default" w:ascii="Times New Roman" w:hAnsi="Times New Roman" w:eastAsia="方正仿宋_GBK" w:cs="Times New Roman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val="en-US" w:eastAsia="zh-CN"/>
                        </w:rPr>
                        <w:t>12月31日前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4274185</wp:posOffset>
                </wp:positionH>
                <wp:positionV relativeFrom="paragraph">
                  <wp:posOffset>481330</wp:posOffset>
                </wp:positionV>
                <wp:extent cx="1276985" cy="532130"/>
                <wp:effectExtent l="4445" t="4445" r="13970" b="15875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985" cy="532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省级首次检查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eastAsia="方正仿宋_GBK" w:cs="Times New Roman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val="en-US" w:eastAsia="zh-CN"/>
                              </w:rPr>
                              <w:t>投产6个月内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6.55pt;margin-top:37.9pt;height:41.9pt;width:100.55pt;z-index:251680768;mso-width-relative:page;mso-height-relative:page;" fillcolor="#FFFFFF [3201]" filled="t" stroked="t" coordsize="21600,21600" o:gfxdata="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BYAAABkcnMv&#10;UEsBAhQAFAAAAAgAh07iQHzTRcfVAAAACAEAAA8AAAAAAAAAAQAgAAAAOAAAAGRycy9kb3ducmV2&#10;LnhtbFBLAQIUABQAAAAIAIdO4kCK3wLjWwIAALkEAAAOAAAAAAAAAAEAIAAAADoBAABkcnMvZTJv&#10;RG9jLnhtbFBLBQYAAAAABgAGAFkBAAAHBg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省级首次检查</w:t>
                      </w:r>
                    </w:p>
                    <w:p>
                      <w:pPr>
                        <w:jc w:val="center"/>
                        <w:rPr>
                          <w:rFonts w:hint="default" w:ascii="Times New Roman" w:hAnsi="Times New Roman" w:eastAsia="方正仿宋_GBK" w:cs="Times New Roman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val="en-US" w:eastAsia="zh-CN"/>
                        </w:rPr>
                        <w:t>投产6个月内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845185</wp:posOffset>
                </wp:positionH>
                <wp:positionV relativeFrom="paragraph">
                  <wp:posOffset>471805</wp:posOffset>
                </wp:positionV>
                <wp:extent cx="1276985" cy="532130"/>
                <wp:effectExtent l="4445" t="4445" r="13970" b="15875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985" cy="532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eastAsia="zh-CN"/>
                              </w:rPr>
                              <w:t>省级首次检查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eastAsia="方正仿宋_GBK" w:cs="Times New Roman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方正仿宋_GBK" w:cs="Times New Roman"/>
                                <w:sz w:val="24"/>
                                <w:szCs w:val="24"/>
                                <w:lang w:val="en-US" w:eastAsia="zh-CN"/>
                              </w:rPr>
                              <w:t>12月31日前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6.55pt;margin-top:37.15pt;height:41.9pt;width:100.55pt;z-index:251678720;mso-width-relative:page;mso-height-relative:page;" fillcolor="#FFFFFF [3201]" filled="t" stroked="t" coordsize="21600,21600" o:gfxdata="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FgAAAGRycy9Q&#10;SwECFAAUAAAACACHTuJAVY3Jm9QAAAAJAQAADwAAAAAAAAABACAAAAA4AAAAZHJzL2Rvd25yZXYu&#10;eG1sUEsBAhQAFAAAAAgAh07iQCfW/QZbAgAAuQQAAA4AAAAAAAAAAQAgAAAAOQEAAGRycy9lMm9E&#10;b2MueG1sUEsFBgAAAAAGAAYAWQEAAAYG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eastAsia="zh-CN"/>
                        </w:rPr>
                        <w:t>省级首次检查</w:t>
                      </w:r>
                    </w:p>
                    <w:p>
                      <w:pPr>
                        <w:jc w:val="center"/>
                        <w:rPr>
                          <w:rFonts w:hint="default" w:ascii="Times New Roman" w:hAnsi="Times New Roman" w:eastAsia="方正仿宋_GBK" w:cs="Times New Roman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方正仿宋_GBK" w:cs="Times New Roman"/>
                          <w:sz w:val="24"/>
                          <w:szCs w:val="24"/>
                          <w:lang w:val="en-US" w:eastAsia="zh-CN"/>
                        </w:rPr>
                        <w:t>12月31日前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1474470</wp:posOffset>
                </wp:positionH>
                <wp:positionV relativeFrom="paragraph">
                  <wp:posOffset>13335</wp:posOffset>
                </wp:positionV>
                <wp:extent cx="9525" cy="448945"/>
                <wp:effectExtent l="41275" t="0" r="63500" b="8255"/>
                <wp:wrapNone/>
                <wp:docPr id="41" name="直接箭头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489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6.1pt;margin-top:1.05pt;height:35.35pt;width:0.75pt;z-index:251708416;mso-width-relative:page;mso-height-relative:page;" filled="f" stroked="t" coordsize="21600,21600" o:gfxdata="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FgAAAGRycy9QSwECFAAUAAAACACHTuJAesrQUdYAAAAIAQAADwAAAAAAAAABACAAAAA4AAAAZHJz&#10;L2Rvd25yZXYueG1sUEsBAhQAFAAAAAgAh07iQIobEKUpAgAAPgQAAA4AAAAAAAAAAQAgAAAAOwEA&#10;AGRycy9lMm9Eb2MueG1sUEsFBgAAAAAGAAYAWQEAANYFAAAAAA=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4951095</wp:posOffset>
                </wp:positionH>
                <wp:positionV relativeFrom="paragraph">
                  <wp:posOffset>32385</wp:posOffset>
                </wp:positionV>
                <wp:extent cx="9525" cy="448945"/>
                <wp:effectExtent l="41275" t="0" r="63500" b="8255"/>
                <wp:wrapNone/>
                <wp:docPr id="43" name="直接箭头连接符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489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89.85pt;margin-top:2.55pt;height:35.35pt;width:0.75pt;z-index:251702272;mso-width-relative:page;mso-height-relative:page;" filled="f" stroked="t" coordsize="21600,21600" o:gfxdata="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FgAAAGRycy9QSwECFAAU&#10;AAAACACHTuJAIrAHgtcAAAAIAQAADwAAAAAAAAABACAAAAA4AAAAZHJzL2Rvd25yZXYueG1sUEsB&#10;AhQAFAAAAAgAh07iQMDvFlsZAgAAFgQAAA4AAAAAAAAAAQAgAAAAPAEAAGRycy9lMm9Eb2MueG1s&#10;UEsFBgAAAAAGAAYAWQEAAMcFAAAAAA=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3579495</wp:posOffset>
                </wp:positionH>
                <wp:positionV relativeFrom="paragraph">
                  <wp:posOffset>13335</wp:posOffset>
                </wp:positionV>
                <wp:extent cx="9525" cy="448945"/>
                <wp:effectExtent l="41275" t="0" r="63500" b="8255"/>
                <wp:wrapNone/>
                <wp:docPr id="42" name="直接箭头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489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81.85pt;margin-top:1.05pt;height:35.35pt;width:0.75pt;z-index:251705344;mso-width-relative:page;mso-height-relative:page;" filled="f" stroked="t" coordsize="21600,21600" o:gfxdata="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FgAAAGRycy9QSwECFAAU&#10;AAAACACHTuJAzvK/lNcAAAAIAQAADwAAAAAAAAABACAAAAA4AAAAZHJzL2Rvd25yZXYueG1sUEsB&#10;AhQAFAAAAAgAh07iQJAriVIZAgAAFgQAAA4AAAAAAAAAAQAgAAAAPAEAAGRycy9lMm9Eb2MueG1s&#10;UEsFBgAAAAAGAAYAWQEAAMcFAAAAAA=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  <w:lang w:val="en-US" w:eastAsia="zh-CN"/>
        </w:rPr>
        <w:t xml:space="preserve">                   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  <w:u w:val="single"/>
          <w:lang w:eastAsia="zh-CN"/>
        </w:rPr>
        <w:t>检查未通过的返回整</w:t>
      </w:r>
    </w:p>
    <w:sectPr>
      <w:headerReference r:id="rId3" w:type="default"/>
      <w:footerReference r:id="rId5" w:type="default"/>
      <w:headerReference r:id="rId4" w:type="even"/>
      <w:footerReference r:id="rId6" w:type="even"/>
      <w:pgSz w:w="11907" w:h="16840"/>
      <w:pgMar w:top="1871" w:right="1531" w:bottom="1701" w:left="1531" w:header="851" w:footer="1418" w:gutter="0"/>
      <w:pgNumType w:fmt="decimal"/>
      <w:cols w:space="425" w:num="1"/>
      <w:docGrid w:linePitch="603" w:charSpace="2167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启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4" name="文本框 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9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BYAAABkcnMvUEsBAhQAFAAAAAgAh07iQLNJWO7QAAAABQEAAA8AAAAAAAAAAQAgAAAAOAAA&#10;AGRycy9kb3ducmV2LnhtbFBLAQIUABQAAAAIAIdO4kCw03aQMwIAAGMEAAAOAAAAAAAAAAEAIAAA&#10;ADUBAABkcnMvZTJvRG9jLnhtbFBLBQYAAAAABgAGAFkBAADa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9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5" name="文本框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BYAAABkcnMvUEsBAhQAFAAAAAgAh07iQLNJWO7QAAAABQEAAA8AAAAAAAAAAQAgAAAAOAAA&#10;AGRycy9kb3ducmV2LnhtbFBLAQIUABQAAAAIAIdO4kDye+F/MwIAAGMEAAAOAAAAAAAAAAEAIAAA&#10;ADUBAABkcnMvZTJvRG9jLnhtbFBLBQYAAAAABgAGAFkBAADa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603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C71"/>
    <w:rsid w:val="000012B8"/>
    <w:rsid w:val="00004160"/>
    <w:rsid w:val="00005B00"/>
    <w:rsid w:val="00006A6A"/>
    <w:rsid w:val="000108FF"/>
    <w:rsid w:val="000133FE"/>
    <w:rsid w:val="00020B7B"/>
    <w:rsid w:val="00021BA6"/>
    <w:rsid w:val="0003219C"/>
    <w:rsid w:val="000365F9"/>
    <w:rsid w:val="0003776A"/>
    <w:rsid w:val="00043804"/>
    <w:rsid w:val="00046612"/>
    <w:rsid w:val="00055D8E"/>
    <w:rsid w:val="0005754A"/>
    <w:rsid w:val="00057D34"/>
    <w:rsid w:val="00067D58"/>
    <w:rsid w:val="00072AD0"/>
    <w:rsid w:val="00076110"/>
    <w:rsid w:val="00085848"/>
    <w:rsid w:val="00086D42"/>
    <w:rsid w:val="00090305"/>
    <w:rsid w:val="000933E7"/>
    <w:rsid w:val="00093C96"/>
    <w:rsid w:val="00093E5E"/>
    <w:rsid w:val="000945B7"/>
    <w:rsid w:val="000A24C1"/>
    <w:rsid w:val="000C7B2B"/>
    <w:rsid w:val="000D109C"/>
    <w:rsid w:val="000D1E27"/>
    <w:rsid w:val="000D4301"/>
    <w:rsid w:val="000E1E34"/>
    <w:rsid w:val="000E278E"/>
    <w:rsid w:val="000E4723"/>
    <w:rsid w:val="000E5758"/>
    <w:rsid w:val="000E59DA"/>
    <w:rsid w:val="000F1F3E"/>
    <w:rsid w:val="000F679D"/>
    <w:rsid w:val="000F6FFA"/>
    <w:rsid w:val="00100986"/>
    <w:rsid w:val="00105024"/>
    <w:rsid w:val="001066A1"/>
    <w:rsid w:val="00112101"/>
    <w:rsid w:val="0011695E"/>
    <w:rsid w:val="00121091"/>
    <w:rsid w:val="0012163A"/>
    <w:rsid w:val="00121FA6"/>
    <w:rsid w:val="00122E1D"/>
    <w:rsid w:val="00123B67"/>
    <w:rsid w:val="001258A1"/>
    <w:rsid w:val="00125F50"/>
    <w:rsid w:val="00127CB5"/>
    <w:rsid w:val="001324DF"/>
    <w:rsid w:val="001359F2"/>
    <w:rsid w:val="00143FDD"/>
    <w:rsid w:val="00147CDC"/>
    <w:rsid w:val="001511B0"/>
    <w:rsid w:val="0015623A"/>
    <w:rsid w:val="00170F0D"/>
    <w:rsid w:val="0017725D"/>
    <w:rsid w:val="0018019F"/>
    <w:rsid w:val="00181ACE"/>
    <w:rsid w:val="0018342F"/>
    <w:rsid w:val="001844B4"/>
    <w:rsid w:val="001922BE"/>
    <w:rsid w:val="00197FE5"/>
    <w:rsid w:val="001A1A3B"/>
    <w:rsid w:val="001A70A3"/>
    <w:rsid w:val="001B1F31"/>
    <w:rsid w:val="001B5230"/>
    <w:rsid w:val="001B7551"/>
    <w:rsid w:val="001C208B"/>
    <w:rsid w:val="001C2DF9"/>
    <w:rsid w:val="001D03E1"/>
    <w:rsid w:val="001D3D73"/>
    <w:rsid w:val="001D7146"/>
    <w:rsid w:val="001E32F8"/>
    <w:rsid w:val="001E59E7"/>
    <w:rsid w:val="001F0D03"/>
    <w:rsid w:val="001F1663"/>
    <w:rsid w:val="001F5253"/>
    <w:rsid w:val="00202DA7"/>
    <w:rsid w:val="002067FB"/>
    <w:rsid w:val="00207E77"/>
    <w:rsid w:val="00211640"/>
    <w:rsid w:val="00211D85"/>
    <w:rsid w:val="002136FA"/>
    <w:rsid w:val="00215D40"/>
    <w:rsid w:val="00217247"/>
    <w:rsid w:val="00217654"/>
    <w:rsid w:val="0022148B"/>
    <w:rsid w:val="00223D2E"/>
    <w:rsid w:val="002245A5"/>
    <w:rsid w:val="00226CDF"/>
    <w:rsid w:val="00227115"/>
    <w:rsid w:val="00227608"/>
    <w:rsid w:val="00232384"/>
    <w:rsid w:val="00242EED"/>
    <w:rsid w:val="00247F13"/>
    <w:rsid w:val="002561CE"/>
    <w:rsid w:val="00260EA5"/>
    <w:rsid w:val="0026222D"/>
    <w:rsid w:val="00264727"/>
    <w:rsid w:val="00265481"/>
    <w:rsid w:val="00276255"/>
    <w:rsid w:val="002808B6"/>
    <w:rsid w:val="00281383"/>
    <w:rsid w:val="00281CCA"/>
    <w:rsid w:val="00281DAB"/>
    <w:rsid w:val="0029110B"/>
    <w:rsid w:val="00292B18"/>
    <w:rsid w:val="002A0EC0"/>
    <w:rsid w:val="002B20BF"/>
    <w:rsid w:val="002B2C58"/>
    <w:rsid w:val="002B65ED"/>
    <w:rsid w:val="002B6C08"/>
    <w:rsid w:val="002B7BF6"/>
    <w:rsid w:val="002C07D9"/>
    <w:rsid w:val="002C6ADB"/>
    <w:rsid w:val="002D1CF7"/>
    <w:rsid w:val="002D5BE9"/>
    <w:rsid w:val="002E2D18"/>
    <w:rsid w:val="002E33ED"/>
    <w:rsid w:val="002E4730"/>
    <w:rsid w:val="002F5A49"/>
    <w:rsid w:val="0030081E"/>
    <w:rsid w:val="003028A2"/>
    <w:rsid w:val="00303880"/>
    <w:rsid w:val="003105F2"/>
    <w:rsid w:val="00312C5B"/>
    <w:rsid w:val="003153A2"/>
    <w:rsid w:val="003155DC"/>
    <w:rsid w:val="00317BF6"/>
    <w:rsid w:val="00324D6E"/>
    <w:rsid w:val="00326381"/>
    <w:rsid w:val="00332921"/>
    <w:rsid w:val="00333B9A"/>
    <w:rsid w:val="0033630E"/>
    <w:rsid w:val="00340608"/>
    <w:rsid w:val="00340B4B"/>
    <w:rsid w:val="00340B90"/>
    <w:rsid w:val="00345F4F"/>
    <w:rsid w:val="00346A28"/>
    <w:rsid w:val="003552DF"/>
    <w:rsid w:val="00360B4D"/>
    <w:rsid w:val="003615C2"/>
    <w:rsid w:val="00373357"/>
    <w:rsid w:val="00373D25"/>
    <w:rsid w:val="0037426C"/>
    <w:rsid w:val="00374725"/>
    <w:rsid w:val="00377B42"/>
    <w:rsid w:val="0038326E"/>
    <w:rsid w:val="00383643"/>
    <w:rsid w:val="00383D31"/>
    <w:rsid w:val="00390E98"/>
    <w:rsid w:val="0039568C"/>
    <w:rsid w:val="00395D26"/>
    <w:rsid w:val="003A56F8"/>
    <w:rsid w:val="003A57D2"/>
    <w:rsid w:val="003B57A8"/>
    <w:rsid w:val="003C3DF2"/>
    <w:rsid w:val="003E0F98"/>
    <w:rsid w:val="003E3022"/>
    <w:rsid w:val="003E33E1"/>
    <w:rsid w:val="003F2DCD"/>
    <w:rsid w:val="003F323E"/>
    <w:rsid w:val="003F4054"/>
    <w:rsid w:val="003F6D7E"/>
    <w:rsid w:val="00400BF6"/>
    <w:rsid w:val="00405503"/>
    <w:rsid w:val="00406BCC"/>
    <w:rsid w:val="00407E52"/>
    <w:rsid w:val="0042027B"/>
    <w:rsid w:val="00420433"/>
    <w:rsid w:val="004235D8"/>
    <w:rsid w:val="0042534C"/>
    <w:rsid w:val="00433A98"/>
    <w:rsid w:val="0043647E"/>
    <w:rsid w:val="00437286"/>
    <w:rsid w:val="0043728B"/>
    <w:rsid w:val="00441550"/>
    <w:rsid w:val="00441AC9"/>
    <w:rsid w:val="00451097"/>
    <w:rsid w:val="004539A4"/>
    <w:rsid w:val="004563E6"/>
    <w:rsid w:val="00456EB6"/>
    <w:rsid w:val="0045749A"/>
    <w:rsid w:val="004635B2"/>
    <w:rsid w:val="00464A5A"/>
    <w:rsid w:val="00475D57"/>
    <w:rsid w:val="00481017"/>
    <w:rsid w:val="00482C60"/>
    <w:rsid w:val="0048462F"/>
    <w:rsid w:val="004872D5"/>
    <w:rsid w:val="00492140"/>
    <w:rsid w:val="00492D86"/>
    <w:rsid w:val="004A003E"/>
    <w:rsid w:val="004A0598"/>
    <w:rsid w:val="004A1F07"/>
    <w:rsid w:val="004A3025"/>
    <w:rsid w:val="004A3BE3"/>
    <w:rsid w:val="004A5A4D"/>
    <w:rsid w:val="004B10AA"/>
    <w:rsid w:val="004B1251"/>
    <w:rsid w:val="004B4D96"/>
    <w:rsid w:val="004B4E54"/>
    <w:rsid w:val="004C0CAC"/>
    <w:rsid w:val="004C1C29"/>
    <w:rsid w:val="004D042A"/>
    <w:rsid w:val="004D67ED"/>
    <w:rsid w:val="004E0CC6"/>
    <w:rsid w:val="004E608C"/>
    <w:rsid w:val="004F0AF5"/>
    <w:rsid w:val="004F2F40"/>
    <w:rsid w:val="00501394"/>
    <w:rsid w:val="005013EB"/>
    <w:rsid w:val="00503BB9"/>
    <w:rsid w:val="00505068"/>
    <w:rsid w:val="0051084F"/>
    <w:rsid w:val="00510E6D"/>
    <w:rsid w:val="0051249E"/>
    <w:rsid w:val="0051651D"/>
    <w:rsid w:val="00516901"/>
    <w:rsid w:val="00522B76"/>
    <w:rsid w:val="00533F78"/>
    <w:rsid w:val="00541056"/>
    <w:rsid w:val="00541BAA"/>
    <w:rsid w:val="005439A3"/>
    <w:rsid w:val="00555CAC"/>
    <w:rsid w:val="005565AC"/>
    <w:rsid w:val="0055674C"/>
    <w:rsid w:val="005671D2"/>
    <w:rsid w:val="0057186E"/>
    <w:rsid w:val="00573A7D"/>
    <w:rsid w:val="00574239"/>
    <w:rsid w:val="00575E56"/>
    <w:rsid w:val="0058022A"/>
    <w:rsid w:val="005805F8"/>
    <w:rsid w:val="0058121B"/>
    <w:rsid w:val="00581827"/>
    <w:rsid w:val="00581E01"/>
    <w:rsid w:val="00584C8E"/>
    <w:rsid w:val="00585CB8"/>
    <w:rsid w:val="00586ACB"/>
    <w:rsid w:val="00586B14"/>
    <w:rsid w:val="005903ED"/>
    <w:rsid w:val="005917E3"/>
    <w:rsid w:val="005919B2"/>
    <w:rsid w:val="00592C85"/>
    <w:rsid w:val="005946C0"/>
    <w:rsid w:val="00596E93"/>
    <w:rsid w:val="005A0076"/>
    <w:rsid w:val="005A0795"/>
    <w:rsid w:val="005A1C38"/>
    <w:rsid w:val="005A21C7"/>
    <w:rsid w:val="005A2989"/>
    <w:rsid w:val="005A5879"/>
    <w:rsid w:val="005A6CDF"/>
    <w:rsid w:val="005B4FAB"/>
    <w:rsid w:val="005B5325"/>
    <w:rsid w:val="005B672B"/>
    <w:rsid w:val="005C04CA"/>
    <w:rsid w:val="005C0C25"/>
    <w:rsid w:val="005C0F31"/>
    <w:rsid w:val="005C15AA"/>
    <w:rsid w:val="005C6041"/>
    <w:rsid w:val="005D2D2C"/>
    <w:rsid w:val="005D4057"/>
    <w:rsid w:val="005E0BB0"/>
    <w:rsid w:val="005E52E9"/>
    <w:rsid w:val="005F355F"/>
    <w:rsid w:val="005F416E"/>
    <w:rsid w:val="005F4C4E"/>
    <w:rsid w:val="005F5EB5"/>
    <w:rsid w:val="005F61A6"/>
    <w:rsid w:val="005F74F3"/>
    <w:rsid w:val="005F7E7B"/>
    <w:rsid w:val="00602ACB"/>
    <w:rsid w:val="00605738"/>
    <w:rsid w:val="006130D3"/>
    <w:rsid w:val="00613638"/>
    <w:rsid w:val="00615477"/>
    <w:rsid w:val="00615E5D"/>
    <w:rsid w:val="006169C1"/>
    <w:rsid w:val="00640471"/>
    <w:rsid w:val="006410B1"/>
    <w:rsid w:val="0064158E"/>
    <w:rsid w:val="00641829"/>
    <w:rsid w:val="0064247B"/>
    <w:rsid w:val="0064356C"/>
    <w:rsid w:val="00643F16"/>
    <w:rsid w:val="0064407E"/>
    <w:rsid w:val="00651376"/>
    <w:rsid w:val="00652E8C"/>
    <w:rsid w:val="00657644"/>
    <w:rsid w:val="00662A57"/>
    <w:rsid w:val="00676179"/>
    <w:rsid w:val="006762FB"/>
    <w:rsid w:val="00683966"/>
    <w:rsid w:val="00687C13"/>
    <w:rsid w:val="0069179D"/>
    <w:rsid w:val="00692095"/>
    <w:rsid w:val="006924F4"/>
    <w:rsid w:val="006933B0"/>
    <w:rsid w:val="00694784"/>
    <w:rsid w:val="006B38F2"/>
    <w:rsid w:val="006C6C27"/>
    <w:rsid w:val="006C7F22"/>
    <w:rsid w:val="006D0FFE"/>
    <w:rsid w:val="006D289E"/>
    <w:rsid w:val="006D2E64"/>
    <w:rsid w:val="006E7C4E"/>
    <w:rsid w:val="006F0028"/>
    <w:rsid w:val="006F4D94"/>
    <w:rsid w:val="00700A45"/>
    <w:rsid w:val="00703EA2"/>
    <w:rsid w:val="00705CD4"/>
    <w:rsid w:val="00712C44"/>
    <w:rsid w:val="0071320B"/>
    <w:rsid w:val="00713CB3"/>
    <w:rsid w:val="0072291D"/>
    <w:rsid w:val="00727127"/>
    <w:rsid w:val="00727711"/>
    <w:rsid w:val="00731DDE"/>
    <w:rsid w:val="0073463C"/>
    <w:rsid w:val="00734E44"/>
    <w:rsid w:val="00736AA2"/>
    <w:rsid w:val="00745289"/>
    <w:rsid w:val="00745360"/>
    <w:rsid w:val="00746FB7"/>
    <w:rsid w:val="00753054"/>
    <w:rsid w:val="0075499B"/>
    <w:rsid w:val="007576DB"/>
    <w:rsid w:val="007603B5"/>
    <w:rsid w:val="00760CC2"/>
    <w:rsid w:val="00763E5E"/>
    <w:rsid w:val="007702C6"/>
    <w:rsid w:val="00773689"/>
    <w:rsid w:val="00773870"/>
    <w:rsid w:val="00775870"/>
    <w:rsid w:val="00776A77"/>
    <w:rsid w:val="00784B96"/>
    <w:rsid w:val="007852AB"/>
    <w:rsid w:val="007861FB"/>
    <w:rsid w:val="00792F8B"/>
    <w:rsid w:val="007C3415"/>
    <w:rsid w:val="007C46D0"/>
    <w:rsid w:val="007C4F46"/>
    <w:rsid w:val="007C706E"/>
    <w:rsid w:val="007D1A76"/>
    <w:rsid w:val="007D433E"/>
    <w:rsid w:val="007D7726"/>
    <w:rsid w:val="007F1966"/>
    <w:rsid w:val="007F27AA"/>
    <w:rsid w:val="007F62FF"/>
    <w:rsid w:val="007F791F"/>
    <w:rsid w:val="00800C8D"/>
    <w:rsid w:val="00805AA3"/>
    <w:rsid w:val="00805EB0"/>
    <w:rsid w:val="00810FF2"/>
    <w:rsid w:val="00812C3D"/>
    <w:rsid w:val="00813777"/>
    <w:rsid w:val="008364A4"/>
    <w:rsid w:val="00843FF8"/>
    <w:rsid w:val="00844EDD"/>
    <w:rsid w:val="0084559F"/>
    <w:rsid w:val="0085530D"/>
    <w:rsid w:val="008561D6"/>
    <w:rsid w:val="00857237"/>
    <w:rsid w:val="008625DD"/>
    <w:rsid w:val="0087411B"/>
    <w:rsid w:val="00874D56"/>
    <w:rsid w:val="00885D2B"/>
    <w:rsid w:val="00894FD3"/>
    <w:rsid w:val="00895247"/>
    <w:rsid w:val="008A000E"/>
    <w:rsid w:val="008A0C48"/>
    <w:rsid w:val="008A153C"/>
    <w:rsid w:val="008A4F52"/>
    <w:rsid w:val="008C15D0"/>
    <w:rsid w:val="008C4A8B"/>
    <w:rsid w:val="008C55CC"/>
    <w:rsid w:val="008C6C64"/>
    <w:rsid w:val="008D4F84"/>
    <w:rsid w:val="008E3DB2"/>
    <w:rsid w:val="008E746D"/>
    <w:rsid w:val="008F1057"/>
    <w:rsid w:val="009009EE"/>
    <w:rsid w:val="00900F9F"/>
    <w:rsid w:val="00901236"/>
    <w:rsid w:val="009031C2"/>
    <w:rsid w:val="00903CD0"/>
    <w:rsid w:val="00904C4C"/>
    <w:rsid w:val="00907B5A"/>
    <w:rsid w:val="00916B41"/>
    <w:rsid w:val="0092393B"/>
    <w:rsid w:val="009259BA"/>
    <w:rsid w:val="00925B7E"/>
    <w:rsid w:val="00926AF9"/>
    <w:rsid w:val="00931068"/>
    <w:rsid w:val="00932181"/>
    <w:rsid w:val="00946422"/>
    <w:rsid w:val="00947164"/>
    <w:rsid w:val="00953DDD"/>
    <w:rsid w:val="00956052"/>
    <w:rsid w:val="00956BE9"/>
    <w:rsid w:val="009627CB"/>
    <w:rsid w:val="0097424C"/>
    <w:rsid w:val="00975018"/>
    <w:rsid w:val="009775D0"/>
    <w:rsid w:val="00980B87"/>
    <w:rsid w:val="00982FF0"/>
    <w:rsid w:val="0098776D"/>
    <w:rsid w:val="00990D9C"/>
    <w:rsid w:val="00996852"/>
    <w:rsid w:val="009973D3"/>
    <w:rsid w:val="009B0E5E"/>
    <w:rsid w:val="009B3EF1"/>
    <w:rsid w:val="009B466D"/>
    <w:rsid w:val="009B7C5F"/>
    <w:rsid w:val="009C36B5"/>
    <w:rsid w:val="009C7A19"/>
    <w:rsid w:val="009D0F09"/>
    <w:rsid w:val="009D2BA8"/>
    <w:rsid w:val="009D3061"/>
    <w:rsid w:val="009D6479"/>
    <w:rsid w:val="009D6718"/>
    <w:rsid w:val="009D6A5A"/>
    <w:rsid w:val="009E1F20"/>
    <w:rsid w:val="009E25C6"/>
    <w:rsid w:val="009E4486"/>
    <w:rsid w:val="009E49AC"/>
    <w:rsid w:val="009E594E"/>
    <w:rsid w:val="009E6196"/>
    <w:rsid w:val="009F02FD"/>
    <w:rsid w:val="00A01906"/>
    <w:rsid w:val="00A01B73"/>
    <w:rsid w:val="00A0333A"/>
    <w:rsid w:val="00A0392D"/>
    <w:rsid w:val="00A0561C"/>
    <w:rsid w:val="00A10EB2"/>
    <w:rsid w:val="00A1379C"/>
    <w:rsid w:val="00A15EAE"/>
    <w:rsid w:val="00A164C6"/>
    <w:rsid w:val="00A20488"/>
    <w:rsid w:val="00A24028"/>
    <w:rsid w:val="00A24D18"/>
    <w:rsid w:val="00A276AB"/>
    <w:rsid w:val="00A30F8E"/>
    <w:rsid w:val="00A32E81"/>
    <w:rsid w:val="00A429BB"/>
    <w:rsid w:val="00A44138"/>
    <w:rsid w:val="00A566BA"/>
    <w:rsid w:val="00A66324"/>
    <w:rsid w:val="00A77949"/>
    <w:rsid w:val="00A820F4"/>
    <w:rsid w:val="00A82C08"/>
    <w:rsid w:val="00A82CED"/>
    <w:rsid w:val="00A875A1"/>
    <w:rsid w:val="00A90181"/>
    <w:rsid w:val="00A907A2"/>
    <w:rsid w:val="00A9668A"/>
    <w:rsid w:val="00A9762C"/>
    <w:rsid w:val="00AA0448"/>
    <w:rsid w:val="00AA1D03"/>
    <w:rsid w:val="00AA59A4"/>
    <w:rsid w:val="00AB01AE"/>
    <w:rsid w:val="00AB1CC9"/>
    <w:rsid w:val="00AB22D8"/>
    <w:rsid w:val="00AB7F24"/>
    <w:rsid w:val="00AC23BA"/>
    <w:rsid w:val="00AD20D8"/>
    <w:rsid w:val="00AD2C4C"/>
    <w:rsid w:val="00AD3F44"/>
    <w:rsid w:val="00AE20BA"/>
    <w:rsid w:val="00AE43B5"/>
    <w:rsid w:val="00AF0019"/>
    <w:rsid w:val="00AF65EC"/>
    <w:rsid w:val="00AF73D5"/>
    <w:rsid w:val="00AF76FB"/>
    <w:rsid w:val="00B02576"/>
    <w:rsid w:val="00B05AD0"/>
    <w:rsid w:val="00B10793"/>
    <w:rsid w:val="00B129FC"/>
    <w:rsid w:val="00B132FB"/>
    <w:rsid w:val="00B13462"/>
    <w:rsid w:val="00B13CB9"/>
    <w:rsid w:val="00B21025"/>
    <w:rsid w:val="00B24A3A"/>
    <w:rsid w:val="00B25868"/>
    <w:rsid w:val="00B27C46"/>
    <w:rsid w:val="00B31B23"/>
    <w:rsid w:val="00B403DF"/>
    <w:rsid w:val="00B41229"/>
    <w:rsid w:val="00B42F77"/>
    <w:rsid w:val="00B4324E"/>
    <w:rsid w:val="00B43502"/>
    <w:rsid w:val="00B45E58"/>
    <w:rsid w:val="00B46474"/>
    <w:rsid w:val="00B54406"/>
    <w:rsid w:val="00B54854"/>
    <w:rsid w:val="00B562DE"/>
    <w:rsid w:val="00B62769"/>
    <w:rsid w:val="00B64946"/>
    <w:rsid w:val="00B65FAF"/>
    <w:rsid w:val="00B758BB"/>
    <w:rsid w:val="00B82E69"/>
    <w:rsid w:val="00B8330F"/>
    <w:rsid w:val="00BA390C"/>
    <w:rsid w:val="00BB11B1"/>
    <w:rsid w:val="00BB40B3"/>
    <w:rsid w:val="00BC285B"/>
    <w:rsid w:val="00BC7CA8"/>
    <w:rsid w:val="00BD054D"/>
    <w:rsid w:val="00BD2840"/>
    <w:rsid w:val="00BD2B4B"/>
    <w:rsid w:val="00BD4925"/>
    <w:rsid w:val="00BE0771"/>
    <w:rsid w:val="00BE091B"/>
    <w:rsid w:val="00BE6867"/>
    <w:rsid w:val="00BE70AA"/>
    <w:rsid w:val="00BE771A"/>
    <w:rsid w:val="00BF1615"/>
    <w:rsid w:val="00C00260"/>
    <w:rsid w:val="00C0246D"/>
    <w:rsid w:val="00C02D50"/>
    <w:rsid w:val="00C03F61"/>
    <w:rsid w:val="00C05C71"/>
    <w:rsid w:val="00C06BF8"/>
    <w:rsid w:val="00C103E7"/>
    <w:rsid w:val="00C10AF7"/>
    <w:rsid w:val="00C14E8D"/>
    <w:rsid w:val="00C219E3"/>
    <w:rsid w:val="00C2614A"/>
    <w:rsid w:val="00C30912"/>
    <w:rsid w:val="00C338E7"/>
    <w:rsid w:val="00C33CCE"/>
    <w:rsid w:val="00C40AF2"/>
    <w:rsid w:val="00C42FFC"/>
    <w:rsid w:val="00C44C16"/>
    <w:rsid w:val="00C45E63"/>
    <w:rsid w:val="00C46882"/>
    <w:rsid w:val="00C47450"/>
    <w:rsid w:val="00C51F1A"/>
    <w:rsid w:val="00C52D47"/>
    <w:rsid w:val="00C5365D"/>
    <w:rsid w:val="00C54498"/>
    <w:rsid w:val="00C55AA5"/>
    <w:rsid w:val="00C569AE"/>
    <w:rsid w:val="00C56BB9"/>
    <w:rsid w:val="00C5731C"/>
    <w:rsid w:val="00C63CB2"/>
    <w:rsid w:val="00C642E8"/>
    <w:rsid w:val="00C7256A"/>
    <w:rsid w:val="00C72718"/>
    <w:rsid w:val="00C73D85"/>
    <w:rsid w:val="00C75BE7"/>
    <w:rsid w:val="00C80825"/>
    <w:rsid w:val="00C83AA8"/>
    <w:rsid w:val="00C90936"/>
    <w:rsid w:val="00C909B1"/>
    <w:rsid w:val="00C93C25"/>
    <w:rsid w:val="00C93FDB"/>
    <w:rsid w:val="00C96AEA"/>
    <w:rsid w:val="00CA0DD5"/>
    <w:rsid w:val="00CA3B31"/>
    <w:rsid w:val="00CA6856"/>
    <w:rsid w:val="00CB1D95"/>
    <w:rsid w:val="00CB21A2"/>
    <w:rsid w:val="00CC1FFC"/>
    <w:rsid w:val="00CC3F7F"/>
    <w:rsid w:val="00CC4CA8"/>
    <w:rsid w:val="00CD6C53"/>
    <w:rsid w:val="00CE2499"/>
    <w:rsid w:val="00CF0304"/>
    <w:rsid w:val="00CF620F"/>
    <w:rsid w:val="00CF650D"/>
    <w:rsid w:val="00CF6FD3"/>
    <w:rsid w:val="00CF7CF9"/>
    <w:rsid w:val="00D000CE"/>
    <w:rsid w:val="00D00258"/>
    <w:rsid w:val="00D02799"/>
    <w:rsid w:val="00D10419"/>
    <w:rsid w:val="00D1281B"/>
    <w:rsid w:val="00D144DE"/>
    <w:rsid w:val="00D14851"/>
    <w:rsid w:val="00D15526"/>
    <w:rsid w:val="00D15B87"/>
    <w:rsid w:val="00D2311B"/>
    <w:rsid w:val="00D32507"/>
    <w:rsid w:val="00D34428"/>
    <w:rsid w:val="00D34A11"/>
    <w:rsid w:val="00D34F52"/>
    <w:rsid w:val="00D43A5B"/>
    <w:rsid w:val="00D448F4"/>
    <w:rsid w:val="00D44B55"/>
    <w:rsid w:val="00D45B6D"/>
    <w:rsid w:val="00D614C6"/>
    <w:rsid w:val="00D61FA4"/>
    <w:rsid w:val="00D63D44"/>
    <w:rsid w:val="00D7026C"/>
    <w:rsid w:val="00D7216E"/>
    <w:rsid w:val="00D75422"/>
    <w:rsid w:val="00D76085"/>
    <w:rsid w:val="00D84A14"/>
    <w:rsid w:val="00D942CE"/>
    <w:rsid w:val="00D96201"/>
    <w:rsid w:val="00D96CC9"/>
    <w:rsid w:val="00DA6B3F"/>
    <w:rsid w:val="00DA6CFF"/>
    <w:rsid w:val="00DA75A9"/>
    <w:rsid w:val="00DA794D"/>
    <w:rsid w:val="00DA79DD"/>
    <w:rsid w:val="00DB7B02"/>
    <w:rsid w:val="00DC46D8"/>
    <w:rsid w:val="00DC5D3C"/>
    <w:rsid w:val="00DD1236"/>
    <w:rsid w:val="00DD5327"/>
    <w:rsid w:val="00DD6214"/>
    <w:rsid w:val="00DE0478"/>
    <w:rsid w:val="00DE4282"/>
    <w:rsid w:val="00DE4C42"/>
    <w:rsid w:val="00DE5D62"/>
    <w:rsid w:val="00DF3C41"/>
    <w:rsid w:val="00E01DBB"/>
    <w:rsid w:val="00E054CF"/>
    <w:rsid w:val="00E056A2"/>
    <w:rsid w:val="00E107E4"/>
    <w:rsid w:val="00E157BB"/>
    <w:rsid w:val="00E23FF3"/>
    <w:rsid w:val="00E3319E"/>
    <w:rsid w:val="00E348A1"/>
    <w:rsid w:val="00E3734A"/>
    <w:rsid w:val="00E42AF4"/>
    <w:rsid w:val="00E43B56"/>
    <w:rsid w:val="00E4634E"/>
    <w:rsid w:val="00E51518"/>
    <w:rsid w:val="00E619EA"/>
    <w:rsid w:val="00E66B19"/>
    <w:rsid w:val="00E72DE3"/>
    <w:rsid w:val="00E757A6"/>
    <w:rsid w:val="00E763BB"/>
    <w:rsid w:val="00E7684D"/>
    <w:rsid w:val="00E91D42"/>
    <w:rsid w:val="00E93C19"/>
    <w:rsid w:val="00E95164"/>
    <w:rsid w:val="00EA341C"/>
    <w:rsid w:val="00EA68FE"/>
    <w:rsid w:val="00EA75B4"/>
    <w:rsid w:val="00EB02AA"/>
    <w:rsid w:val="00EB0E52"/>
    <w:rsid w:val="00EB17DA"/>
    <w:rsid w:val="00EB3A5B"/>
    <w:rsid w:val="00EB4078"/>
    <w:rsid w:val="00EB4BE3"/>
    <w:rsid w:val="00EB4EA2"/>
    <w:rsid w:val="00EC2BB1"/>
    <w:rsid w:val="00EC2DCB"/>
    <w:rsid w:val="00EC572E"/>
    <w:rsid w:val="00EC5E58"/>
    <w:rsid w:val="00ED1BA5"/>
    <w:rsid w:val="00ED382B"/>
    <w:rsid w:val="00ED3DC8"/>
    <w:rsid w:val="00ED63E5"/>
    <w:rsid w:val="00EE370F"/>
    <w:rsid w:val="00EE685B"/>
    <w:rsid w:val="00EE6B24"/>
    <w:rsid w:val="00EE6FA4"/>
    <w:rsid w:val="00EF0C55"/>
    <w:rsid w:val="00EF34D2"/>
    <w:rsid w:val="00EF63B9"/>
    <w:rsid w:val="00F00990"/>
    <w:rsid w:val="00F03A6E"/>
    <w:rsid w:val="00F11EED"/>
    <w:rsid w:val="00F12EFA"/>
    <w:rsid w:val="00F13A21"/>
    <w:rsid w:val="00F14628"/>
    <w:rsid w:val="00F222E2"/>
    <w:rsid w:val="00F2267F"/>
    <w:rsid w:val="00F23A3E"/>
    <w:rsid w:val="00F25E3F"/>
    <w:rsid w:val="00F32487"/>
    <w:rsid w:val="00F35BBB"/>
    <w:rsid w:val="00F35F89"/>
    <w:rsid w:val="00F3739E"/>
    <w:rsid w:val="00F41701"/>
    <w:rsid w:val="00F42386"/>
    <w:rsid w:val="00F4526A"/>
    <w:rsid w:val="00F464F8"/>
    <w:rsid w:val="00F50B54"/>
    <w:rsid w:val="00F605B2"/>
    <w:rsid w:val="00F63AB7"/>
    <w:rsid w:val="00F756B7"/>
    <w:rsid w:val="00F75793"/>
    <w:rsid w:val="00F76441"/>
    <w:rsid w:val="00F77927"/>
    <w:rsid w:val="00F80E76"/>
    <w:rsid w:val="00F839C2"/>
    <w:rsid w:val="00F84113"/>
    <w:rsid w:val="00F8449D"/>
    <w:rsid w:val="00F851EC"/>
    <w:rsid w:val="00F94F43"/>
    <w:rsid w:val="00FA09FD"/>
    <w:rsid w:val="00FA0B01"/>
    <w:rsid w:val="00FA26C1"/>
    <w:rsid w:val="00FB0542"/>
    <w:rsid w:val="00FB46F2"/>
    <w:rsid w:val="00FB6BBA"/>
    <w:rsid w:val="00FB7062"/>
    <w:rsid w:val="00FB7DB0"/>
    <w:rsid w:val="00FC0748"/>
    <w:rsid w:val="00FC0E27"/>
    <w:rsid w:val="00FC30FC"/>
    <w:rsid w:val="00FD446A"/>
    <w:rsid w:val="00FE7E9A"/>
    <w:rsid w:val="00FF0A82"/>
    <w:rsid w:val="00FF16A1"/>
    <w:rsid w:val="00FF2851"/>
    <w:rsid w:val="00FF6A43"/>
    <w:rsid w:val="1FBDF349"/>
    <w:rsid w:val="25BFBCB8"/>
    <w:rsid w:val="3FBE4296"/>
    <w:rsid w:val="3FFF4C4C"/>
    <w:rsid w:val="4FFF448E"/>
    <w:rsid w:val="8FCD0E0B"/>
    <w:rsid w:val="BA3D0D35"/>
    <w:rsid w:val="BDB73C8E"/>
    <w:rsid w:val="BDD50D73"/>
    <w:rsid w:val="BDFD490C"/>
    <w:rsid w:val="BFBDFB92"/>
    <w:rsid w:val="DEDF961D"/>
    <w:rsid w:val="FBD9862A"/>
    <w:rsid w:val="FD6B2AD5"/>
    <w:rsid w:val="FE7575F1"/>
    <w:rsid w:val="FF9E6925"/>
    <w:rsid w:val="FFFDA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2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ind w:firstLine="610"/>
    </w:pPr>
    <w:rPr>
      <w:rFonts w:hint="eastAsia" w:ascii="仿宋_GB2312" w:hAnsi="Times New Roman" w:eastAsia="仿宋_GB2312"/>
      <w:sz w:val="32"/>
      <w:szCs w:val="24"/>
    </w:rPr>
  </w:style>
  <w:style w:type="paragraph" w:styleId="4">
    <w:name w:val="Date"/>
    <w:basedOn w:val="1"/>
    <w:next w:val="1"/>
    <w:qFormat/>
    <w:uiPriority w:val="0"/>
    <w:pPr>
      <w:ind w:left="100" w:leftChars="2500"/>
    </w:pPr>
  </w:style>
  <w:style w:type="paragraph" w:styleId="5">
    <w:name w:val="Body Text Indent 2"/>
    <w:basedOn w:val="1"/>
    <w:link w:val="27"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6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22"/>
    <w:rPr>
      <w:b/>
      <w:bCs/>
    </w:rPr>
  </w:style>
  <w:style w:type="character" w:styleId="14">
    <w:name w:val="page number"/>
    <w:qFormat/>
    <w:uiPriority w:val="0"/>
  </w:style>
  <w:style w:type="character" w:styleId="15">
    <w:name w:val="Hyperlink"/>
    <w:qFormat/>
    <w:uiPriority w:val="0"/>
    <w:rPr>
      <w:color w:val="0000FF"/>
      <w:u w:val="single"/>
    </w:rPr>
  </w:style>
  <w:style w:type="character" w:customStyle="1" w:styleId="16">
    <w:name w:val="页脚 Char"/>
    <w:link w:val="7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7">
    <w:name w:val="页眉 Char"/>
    <w:link w:val="8"/>
    <w:qFormat/>
    <w:uiPriority w:val="99"/>
    <w:rPr>
      <w:kern w:val="2"/>
      <w:sz w:val="18"/>
      <w:szCs w:val="18"/>
    </w:rPr>
  </w:style>
  <w:style w:type="character" w:customStyle="1" w:styleId="18">
    <w:name w:val="Char Char2"/>
    <w:semiHidden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19">
    <w:name w:val="Char"/>
    <w:basedOn w:val="1"/>
    <w:qFormat/>
    <w:uiPriority w:val="0"/>
    <w:pPr>
      <w:spacing w:line="360" w:lineRule="auto"/>
    </w:pPr>
  </w:style>
  <w:style w:type="paragraph" w:customStyle="1" w:styleId="20">
    <w:name w:val="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18"/>
      <w:szCs w:val="20"/>
      <w:lang w:eastAsia="en-US"/>
    </w:rPr>
  </w:style>
  <w:style w:type="character" w:customStyle="1" w:styleId="21">
    <w:name w:val="标题 2 Char"/>
    <w:link w:val="2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22">
    <w:name w:val="Char Char3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23">
    <w:name w:val="常用正文"/>
    <w:basedOn w:val="1"/>
    <w:qFormat/>
    <w:uiPriority w:val="0"/>
    <w:pPr>
      <w:spacing w:line="540" w:lineRule="exact"/>
      <w:ind w:firstLine="567"/>
    </w:pPr>
    <w:rPr>
      <w:rFonts w:ascii="仿宋_GB2312" w:hAnsi="Times New Roman" w:eastAsia="仿宋_GB2312"/>
      <w:spacing w:val="-16"/>
      <w:sz w:val="32"/>
      <w:szCs w:val="32"/>
    </w:rPr>
  </w:style>
  <w:style w:type="paragraph" w:customStyle="1" w:styleId="24">
    <w:name w:val="Char Char Char Char Char Char Char1"/>
    <w:basedOn w:val="1"/>
    <w:qFormat/>
    <w:uiPriority w:val="0"/>
    <w:pPr>
      <w:spacing w:line="360" w:lineRule="auto"/>
    </w:pPr>
    <w:rPr>
      <w:rFonts w:ascii="宋体" w:hAnsi="宋体"/>
      <w:b/>
      <w:sz w:val="32"/>
      <w:szCs w:val="32"/>
    </w:rPr>
  </w:style>
  <w:style w:type="character" w:customStyle="1" w:styleId="25">
    <w:name w:val="trans"/>
    <w:basedOn w:val="12"/>
    <w:qFormat/>
    <w:uiPriority w:val="0"/>
  </w:style>
  <w:style w:type="paragraph" w:customStyle="1" w:styleId="26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仿宋_GB2312"/>
      <w:color w:val="000000"/>
      <w:sz w:val="24"/>
      <w:szCs w:val="24"/>
      <w:lang w:val="en-US" w:eastAsia="zh-CN" w:bidi="ar-SA"/>
    </w:rPr>
  </w:style>
  <w:style w:type="character" w:customStyle="1" w:styleId="27">
    <w:name w:val="正文文本缩进 2 Char"/>
    <w:link w:val="5"/>
    <w:semiHidden/>
    <w:qFormat/>
    <w:uiPriority w:val="99"/>
    <w:rPr>
      <w:kern w:val="2"/>
      <w:sz w:val="21"/>
      <w:szCs w:val="22"/>
    </w:rPr>
  </w:style>
  <w:style w:type="character" w:customStyle="1" w:styleId="28">
    <w:name w:val="font31"/>
    <w:qFormat/>
    <w:uiPriority w:val="0"/>
    <w:rPr>
      <w:rFonts w:hint="default" w:ascii="Times New Roman" w:hAnsi="Times New Roman" w:cs="Times New Roman"/>
      <w:b/>
      <w:color w:val="000000"/>
      <w:sz w:val="20"/>
      <w:szCs w:val="20"/>
      <w:u w:val="none"/>
      <w:vertAlign w:val="superscript"/>
    </w:rPr>
  </w:style>
  <w:style w:type="character" w:customStyle="1" w:styleId="29">
    <w:name w:val="font61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30">
    <w:name w:val="font9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1">
    <w:name w:val="font21"/>
    <w:qFormat/>
    <w:uiPriority w:val="0"/>
    <w:rPr>
      <w:rFonts w:hint="eastAsia" w:ascii="方正书宋_GBK" w:hAnsi="方正书宋_GBK" w:eastAsia="方正书宋_GBK" w:cs="方正书宋_GBK"/>
      <w:color w:val="000000"/>
      <w:sz w:val="20"/>
      <w:szCs w:val="20"/>
      <w:u w:val="none"/>
    </w:rPr>
  </w:style>
  <w:style w:type="character" w:customStyle="1" w:styleId="32">
    <w:name w:val="font01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33">
    <w:name w:val="批注框文本 Char"/>
    <w:link w:val="6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2967</Words>
  <Characters>16918</Characters>
  <Lines>140</Lines>
  <Paragraphs>39</Paragraphs>
  <TotalTime>13</TotalTime>
  <ScaleCrop>false</ScaleCrop>
  <LinksUpToDate>false</LinksUpToDate>
  <CharactersWithSpaces>19846</CharactersWithSpaces>
  <Application>WPS Office_11.8.2.1126_F1E327BC-269C-435d-A152-05C5408002CA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2024-01-19T21:02:00Z</dcterms:created>
  <dc:creator>Dell</dc:creator>
  <cp:lastModifiedBy>user</cp:lastModifiedBy>
  <cp:lastPrinted>2024-02-27T06:45:00Z</cp:lastPrinted>
  <dcterms:modified xsi:type="dcterms:W3CDTF">2025-08-07T10:32:35Z</dcterms:modified>
  <dc:title>皖农计〔2012〕112号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2052-11.8.2.1126</vt:lpwstr>
  </property>
  <property fmtid="{D5CDD505-2E9C-101B-9397-08002B2CF9AE}" pid="3" name="ICV">
    <vt:lpwstr>35FF0C828C004482991A4C66D1939AF5</vt:lpwstr>
  </property>
</Properties>
</file>